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9B2" w:rsidRDefault="00CA5168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DE39B2">
        <w:rPr>
          <w:rFonts w:cs="Arial"/>
        </w:rPr>
        <w:object w:dxaOrig="975" w:dyaOrig="1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61.5pt" o:ole="" fillcolor="window">
            <v:imagedata r:id="rId9" o:title="" gain="1092267f" blacklevel="-5898f"/>
          </v:shape>
          <o:OLEObject Type="Embed" ProgID="Word.Picture.8" ShapeID="_x0000_i1025" DrawAspect="Content" ObjectID="_1821878523" r:id="rId10"/>
        </w:object>
      </w:r>
    </w:p>
    <w:p w:rsidR="001F36BC" w:rsidRPr="00314A50" w:rsidRDefault="001F36BC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14A50">
        <w:rPr>
          <w:rFonts w:ascii="Times New Roman" w:hAnsi="Times New Roman"/>
          <w:b/>
          <w:sz w:val="32"/>
          <w:szCs w:val="32"/>
        </w:rPr>
        <w:t>АДМИНИСТРАЦИЯ МУНИЦИПАЛЬНОГО РАЙОНА «ШИЛКИНСКИЙ РАЙОН»</w:t>
      </w:r>
    </w:p>
    <w:p w:rsidR="001F36BC" w:rsidRPr="00314A50" w:rsidRDefault="001F36BC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3E2A09" w:rsidRPr="00314A50" w:rsidRDefault="003E2A09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14A50">
        <w:rPr>
          <w:rFonts w:ascii="Times New Roman" w:hAnsi="Times New Roman"/>
          <w:b/>
          <w:sz w:val="32"/>
          <w:szCs w:val="32"/>
        </w:rPr>
        <w:t>ПОСТАНОВЛЕНИ</w:t>
      </w:r>
      <w:r w:rsidR="001F36BC" w:rsidRPr="00314A50">
        <w:rPr>
          <w:rFonts w:ascii="Times New Roman" w:hAnsi="Times New Roman"/>
          <w:b/>
          <w:sz w:val="32"/>
          <w:szCs w:val="32"/>
        </w:rPr>
        <w:t>Е</w:t>
      </w:r>
    </w:p>
    <w:p w:rsidR="001F36BC" w:rsidRPr="00314A50" w:rsidRDefault="001F36BC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</w:rPr>
      </w:pPr>
    </w:p>
    <w:p w:rsidR="00965123" w:rsidRPr="00314A50" w:rsidRDefault="00314A50" w:rsidP="003E2A09">
      <w:pPr>
        <w:tabs>
          <w:tab w:val="left" w:pos="708"/>
          <w:tab w:val="center" w:pos="4677"/>
          <w:tab w:val="right" w:pos="9355"/>
        </w:tabs>
        <w:suppressAutoHyphens/>
        <w:ind w:firstLine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 октября</w:t>
      </w:r>
      <w:r w:rsidR="003E2A09" w:rsidRPr="00314A5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2025 </w:t>
      </w:r>
      <w:r w:rsidR="003E2A09" w:rsidRPr="00314A50">
        <w:rPr>
          <w:rFonts w:ascii="Times New Roman" w:hAnsi="Times New Roman"/>
          <w:szCs w:val="28"/>
        </w:rPr>
        <w:t>года</w:t>
      </w:r>
      <w:r w:rsidR="003E2A09" w:rsidRPr="00314A50">
        <w:rPr>
          <w:rFonts w:ascii="Times New Roman" w:hAnsi="Times New Roman"/>
          <w:szCs w:val="28"/>
        </w:rPr>
        <w:tab/>
      </w:r>
      <w:r w:rsidR="003E2A09" w:rsidRPr="00314A50">
        <w:rPr>
          <w:rFonts w:ascii="Times New Roman" w:hAnsi="Times New Roman"/>
          <w:szCs w:val="28"/>
        </w:rPr>
        <w:tab/>
        <w:t xml:space="preserve"> № </w:t>
      </w:r>
      <w:r>
        <w:rPr>
          <w:rFonts w:ascii="Times New Roman" w:hAnsi="Times New Roman"/>
          <w:szCs w:val="28"/>
        </w:rPr>
        <w:t>____</w:t>
      </w:r>
    </w:p>
    <w:p w:rsidR="003E2A09" w:rsidRPr="00314A50" w:rsidRDefault="003E2A09" w:rsidP="003E2A09">
      <w:pPr>
        <w:tabs>
          <w:tab w:val="left" w:pos="0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3E2A09" w:rsidRPr="00314A50" w:rsidRDefault="003E2A09" w:rsidP="003E2A09">
      <w:pPr>
        <w:tabs>
          <w:tab w:val="left" w:pos="0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1F36BC" w:rsidRPr="00314A50" w:rsidRDefault="001F36BC" w:rsidP="003E2A09">
      <w:pPr>
        <w:tabs>
          <w:tab w:val="left" w:pos="0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</w:rPr>
      </w:pPr>
      <w:r w:rsidRPr="00314A50">
        <w:rPr>
          <w:rFonts w:ascii="Times New Roman" w:hAnsi="Times New Roman"/>
          <w:szCs w:val="28"/>
        </w:rPr>
        <w:t>г. Шилка</w:t>
      </w:r>
    </w:p>
    <w:p w:rsidR="001F36BC" w:rsidRPr="00314A50" w:rsidRDefault="001F36BC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</w:rPr>
      </w:pPr>
    </w:p>
    <w:p w:rsidR="001F36BC" w:rsidRPr="00314A50" w:rsidRDefault="001F36BC" w:rsidP="003E2A09">
      <w:pPr>
        <w:pStyle w:val="Title"/>
        <w:rPr>
          <w:rFonts w:ascii="Times New Roman" w:hAnsi="Times New Roman" w:cs="Times New Roman"/>
          <w:kern w:val="0"/>
        </w:rPr>
      </w:pPr>
      <w:proofErr w:type="gramStart"/>
      <w:r w:rsidRPr="00314A50">
        <w:rPr>
          <w:rFonts w:ascii="Times New Roman" w:hAnsi="Times New Roman" w:cs="Times New Roman"/>
          <w:kern w:val="0"/>
        </w:rPr>
        <w:t>Об установлении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принятия решений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о признании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безнадежной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к взысканию задолженности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по платежам в бюджет</w:t>
      </w:r>
      <w:proofErr w:type="gramEnd"/>
      <w:r w:rsidRPr="00314A50">
        <w:rPr>
          <w:rFonts w:ascii="Times New Roman" w:hAnsi="Times New Roman" w:cs="Times New Roman"/>
          <w:kern w:val="0"/>
        </w:rPr>
        <w:t xml:space="preserve"> муниципального района «Шилкинский район»</w:t>
      </w:r>
    </w:p>
    <w:p w:rsidR="003E2A09" w:rsidRPr="00314A50" w:rsidRDefault="003E2A09" w:rsidP="003E2A09">
      <w:pPr>
        <w:pStyle w:val="Heading"/>
        <w:suppressAutoHyphens/>
        <w:ind w:firstLine="709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3E2A09" w:rsidRPr="00314A50" w:rsidRDefault="003E2A09" w:rsidP="003E2A09">
      <w:pPr>
        <w:pStyle w:val="Heading"/>
        <w:suppressAutoHyphens/>
        <w:ind w:firstLine="709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3E2A09" w:rsidRPr="00314A50" w:rsidRDefault="001F36BC" w:rsidP="003E2A09">
      <w:pPr>
        <w:pStyle w:val="Heading"/>
        <w:suppressAutoHyphens/>
        <w:ind w:firstLine="709"/>
        <w:jc w:val="both"/>
        <w:rPr>
          <w:rFonts w:ascii="Times New Roman" w:hAnsi="Times New Roman" w:cs="Times New Roman"/>
          <w:b w:val="0"/>
          <w:sz w:val="24"/>
          <w:szCs w:val="28"/>
        </w:rPr>
      </w:pPr>
      <w:proofErr w:type="gramStart"/>
      <w:r w:rsidRPr="00314A50">
        <w:rPr>
          <w:rFonts w:ascii="Times New Roman" w:hAnsi="Times New Roman" w:cs="Times New Roman"/>
          <w:b w:val="0"/>
          <w:sz w:val="24"/>
          <w:szCs w:val="28"/>
        </w:rPr>
        <w:t>В соответствии со</w:t>
      </w:r>
      <w:r w:rsidR="003E2A09" w:rsidRPr="00314A50">
        <w:rPr>
          <w:rFonts w:ascii="Times New Roman" w:hAnsi="Times New Roman" w:cs="Times New Roman"/>
          <w:b w:val="0"/>
          <w:sz w:val="24"/>
          <w:szCs w:val="28"/>
        </w:rPr>
        <w:t xml:space="preserve"> </w:t>
      </w:r>
      <w:r w:rsidRPr="00314A50">
        <w:rPr>
          <w:rFonts w:ascii="Times New Roman" w:hAnsi="Times New Roman" w:cs="Times New Roman"/>
          <w:b w:val="0"/>
          <w:sz w:val="24"/>
          <w:szCs w:val="28"/>
        </w:rPr>
        <w:t xml:space="preserve">статьей 47.2 </w:t>
      </w:r>
      <w:hyperlink r:id="rId11" w:history="1">
        <w:r w:rsidR="003E2A09" w:rsidRPr="00314A50">
          <w:rPr>
            <w:rStyle w:val="a6"/>
            <w:rFonts w:ascii="Times New Roman" w:hAnsi="Times New Roman" w:cs="Times New Roman"/>
            <w:b w:val="0"/>
            <w:sz w:val="24"/>
            <w:szCs w:val="28"/>
          </w:rPr>
          <w:t>Бюджетного кодекса Российской Федерации</w:t>
        </w:r>
      </w:hyperlink>
      <w:r w:rsidR="003E2A09" w:rsidRPr="00314A50">
        <w:rPr>
          <w:rFonts w:ascii="Times New Roman" w:hAnsi="Times New Roman" w:cs="Times New Roman"/>
          <w:b w:val="0"/>
          <w:sz w:val="24"/>
          <w:szCs w:val="28"/>
        </w:rPr>
        <w:t xml:space="preserve">, </w:t>
      </w:r>
      <w:r w:rsidRPr="00314A50">
        <w:rPr>
          <w:rFonts w:ascii="Times New Roman" w:hAnsi="Times New Roman" w:cs="Times New Roman"/>
          <w:b w:val="0"/>
          <w:sz w:val="24"/>
          <w:szCs w:val="28"/>
        </w:rPr>
        <w:t>Постановлением Правительства Российской Федерации от 06.05.2016 г.</w:t>
      </w:r>
      <w:r w:rsidR="003E2A09" w:rsidRPr="00314A50">
        <w:rPr>
          <w:rFonts w:ascii="Times New Roman" w:hAnsi="Times New Roman" w:cs="Times New Roman"/>
          <w:b w:val="0"/>
          <w:sz w:val="24"/>
          <w:szCs w:val="28"/>
        </w:rPr>
        <w:t xml:space="preserve"> № </w:t>
      </w:r>
      <w:r w:rsidRPr="00314A50">
        <w:rPr>
          <w:rFonts w:ascii="Times New Roman" w:hAnsi="Times New Roman" w:cs="Times New Roman"/>
          <w:b w:val="0"/>
          <w:sz w:val="24"/>
          <w:szCs w:val="28"/>
        </w:rPr>
        <w:t>393 «Об общих требованиях к порядку принятия решений о признании безнадежной к взысканию задолженности по платежам в бюджеты бюджетной системы РФ»</w:t>
      </w:r>
      <w:r w:rsidR="003E2A09" w:rsidRPr="00314A50">
        <w:rPr>
          <w:rFonts w:ascii="Times New Roman" w:hAnsi="Times New Roman" w:cs="Times New Roman"/>
          <w:b w:val="0"/>
          <w:sz w:val="24"/>
          <w:szCs w:val="28"/>
        </w:rPr>
        <w:t xml:space="preserve">, </w:t>
      </w:r>
      <w:r w:rsidRPr="00314A50">
        <w:rPr>
          <w:rFonts w:ascii="Times New Roman" w:hAnsi="Times New Roman" w:cs="Times New Roman"/>
          <w:b w:val="0"/>
          <w:sz w:val="24"/>
          <w:szCs w:val="28"/>
        </w:rPr>
        <w:t xml:space="preserve">Решением Совета муниципального района «Шилкинский район»» от </w:t>
      </w:r>
      <w:r w:rsidR="006324C7">
        <w:rPr>
          <w:rFonts w:ascii="Times New Roman" w:hAnsi="Times New Roman" w:cs="Times New Roman"/>
          <w:b w:val="0"/>
          <w:sz w:val="24"/>
          <w:szCs w:val="28"/>
        </w:rPr>
        <w:t>15.11.2021</w:t>
      </w:r>
      <w:r w:rsidR="00314A50">
        <w:rPr>
          <w:rFonts w:ascii="Times New Roman" w:hAnsi="Times New Roman" w:cs="Times New Roman"/>
          <w:b w:val="0"/>
          <w:sz w:val="24"/>
          <w:szCs w:val="28"/>
        </w:rPr>
        <w:t xml:space="preserve"> </w:t>
      </w:r>
      <w:r w:rsidRPr="00314A50">
        <w:rPr>
          <w:rFonts w:ascii="Times New Roman" w:hAnsi="Times New Roman" w:cs="Times New Roman"/>
          <w:b w:val="0"/>
          <w:sz w:val="24"/>
          <w:szCs w:val="28"/>
        </w:rPr>
        <w:t>г.</w:t>
      </w:r>
      <w:r w:rsidR="003E2A09" w:rsidRPr="00314A50">
        <w:rPr>
          <w:rFonts w:ascii="Times New Roman" w:hAnsi="Times New Roman" w:cs="Times New Roman"/>
          <w:b w:val="0"/>
          <w:sz w:val="24"/>
          <w:szCs w:val="28"/>
        </w:rPr>
        <w:t xml:space="preserve"> № </w:t>
      </w:r>
      <w:r w:rsidR="006324C7">
        <w:rPr>
          <w:rFonts w:ascii="Times New Roman" w:hAnsi="Times New Roman" w:cs="Times New Roman"/>
          <w:b w:val="0"/>
          <w:sz w:val="24"/>
          <w:szCs w:val="28"/>
        </w:rPr>
        <w:t>50/301</w:t>
      </w:r>
      <w:r w:rsidRPr="00314A50">
        <w:rPr>
          <w:rFonts w:ascii="Times New Roman" w:hAnsi="Times New Roman" w:cs="Times New Roman"/>
          <w:b w:val="0"/>
          <w:sz w:val="24"/>
          <w:szCs w:val="28"/>
        </w:rPr>
        <w:t xml:space="preserve"> «Об утверждении Положения о бюджетном процессе в муниципальном районе «Шилкинский район»</w:t>
      </w:r>
      <w:r w:rsidR="003E2A09" w:rsidRPr="00314A50">
        <w:rPr>
          <w:rFonts w:ascii="Times New Roman" w:hAnsi="Times New Roman" w:cs="Times New Roman"/>
          <w:b w:val="0"/>
          <w:sz w:val="24"/>
          <w:szCs w:val="28"/>
        </w:rPr>
        <w:t xml:space="preserve">, </w:t>
      </w:r>
      <w:r w:rsidRPr="00314A50">
        <w:rPr>
          <w:rFonts w:ascii="Times New Roman" w:hAnsi="Times New Roman" w:cs="Times New Roman"/>
          <w:b w:val="0"/>
          <w:sz w:val="24"/>
          <w:szCs w:val="28"/>
        </w:rPr>
        <w:t>администрация</w:t>
      </w:r>
      <w:proofErr w:type="gramEnd"/>
      <w:r w:rsidRPr="00314A50">
        <w:rPr>
          <w:rFonts w:ascii="Times New Roman" w:hAnsi="Times New Roman" w:cs="Times New Roman"/>
          <w:b w:val="0"/>
          <w:sz w:val="24"/>
          <w:szCs w:val="28"/>
        </w:rPr>
        <w:t xml:space="preserve"> муниципального района «Шилкинский район»</w:t>
      </w:r>
      <w:r w:rsidR="003E2A09" w:rsidRPr="00314A50">
        <w:rPr>
          <w:rFonts w:ascii="Times New Roman" w:hAnsi="Times New Roman" w:cs="Times New Roman"/>
          <w:b w:val="0"/>
          <w:sz w:val="24"/>
          <w:szCs w:val="28"/>
        </w:rPr>
        <w:t xml:space="preserve"> </w:t>
      </w:r>
      <w:r w:rsidRPr="00314A50">
        <w:rPr>
          <w:rFonts w:ascii="Times New Roman" w:hAnsi="Times New Roman" w:cs="Times New Roman"/>
          <w:b w:val="0"/>
          <w:sz w:val="24"/>
          <w:szCs w:val="28"/>
        </w:rPr>
        <w:t>постановляет:</w:t>
      </w:r>
    </w:p>
    <w:p w:rsidR="003E2A09" w:rsidRPr="00314A50" w:rsidRDefault="003E2A09" w:rsidP="003E2A09">
      <w:pPr>
        <w:pStyle w:val="Heading"/>
        <w:suppressAutoHyphens/>
        <w:ind w:firstLine="709"/>
        <w:jc w:val="both"/>
        <w:rPr>
          <w:rFonts w:ascii="Times New Roman" w:hAnsi="Times New Roman" w:cs="Times New Roman"/>
          <w:b w:val="0"/>
          <w:sz w:val="24"/>
          <w:szCs w:val="28"/>
        </w:rPr>
      </w:pPr>
    </w:p>
    <w:p w:rsidR="001F36BC" w:rsidRPr="00314A50" w:rsidRDefault="001F36BC" w:rsidP="00CA516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1. Утвердить прилагаемые Порядок принятия решения о признании безнадежной к взысканию задолженности по платежам в бюджеты бюджетной системы Российской Федерации (приложение</w:t>
      </w:r>
      <w:r w:rsidR="003E2A09" w:rsidRPr="00314A50">
        <w:rPr>
          <w:rFonts w:ascii="Times New Roman" w:hAnsi="Times New Roman"/>
          <w:szCs w:val="28"/>
        </w:rPr>
        <w:t xml:space="preserve"> № </w:t>
      </w:r>
      <w:r w:rsidRPr="00314A50">
        <w:rPr>
          <w:rFonts w:ascii="Times New Roman" w:hAnsi="Times New Roman"/>
          <w:szCs w:val="28"/>
        </w:rPr>
        <w:t>1).</w:t>
      </w:r>
    </w:p>
    <w:p w:rsidR="001F36BC" w:rsidRPr="00314A50" w:rsidRDefault="001F36BC" w:rsidP="00CA5168">
      <w:pPr>
        <w:pStyle w:val="consplusnormal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 Утвердить Положение о комиссии по поступлению и выбытию активов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в целях подготовки решений о признании безнадежной к взысканию задолженности по платежам в бюджет муниципального района «Шилкинский район» (приложение</w:t>
      </w:r>
      <w:r w:rsidR="003E2A09" w:rsidRPr="00314A50">
        <w:rPr>
          <w:rFonts w:ascii="Times New Roman" w:hAnsi="Times New Roman"/>
          <w:szCs w:val="28"/>
        </w:rPr>
        <w:t xml:space="preserve"> № </w:t>
      </w:r>
      <w:r w:rsidRPr="00314A50">
        <w:rPr>
          <w:rFonts w:ascii="Times New Roman" w:hAnsi="Times New Roman"/>
          <w:szCs w:val="28"/>
        </w:rPr>
        <w:t>2).</w:t>
      </w:r>
    </w:p>
    <w:p w:rsidR="001F36BC" w:rsidRDefault="001F36BC" w:rsidP="00CA5168">
      <w:pPr>
        <w:pStyle w:val="consplusnormal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 Создать комиссию по поступлению и выбытию активов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в целях подготовки решений о признании безнадежной к взысканию задолженности по платежам в бюджет муниципального района «Шилкинский район».</w:t>
      </w:r>
    </w:p>
    <w:p w:rsidR="00314A50" w:rsidRPr="00314A50" w:rsidRDefault="00314A50" w:rsidP="00CA5168">
      <w:pPr>
        <w:pStyle w:val="consplusnormal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 Постановление Администрации муниципального района «Шилкинский район» №356 от 31.08.2016 г. «</w:t>
      </w:r>
      <w:r w:rsidRPr="00314A50">
        <w:rPr>
          <w:rFonts w:ascii="Times New Roman" w:hAnsi="Times New Roman"/>
          <w:szCs w:val="28"/>
        </w:rPr>
        <w:t>Об установлении принятия решений о признании безнадежной к взысканию задолженности по платежам в бюджет муниципального района «Шилкинский район»</w:t>
      </w:r>
      <w:r>
        <w:rPr>
          <w:rFonts w:ascii="Times New Roman" w:hAnsi="Times New Roman"/>
          <w:szCs w:val="28"/>
        </w:rPr>
        <w:t xml:space="preserve"> считать утратившим силу.</w:t>
      </w:r>
    </w:p>
    <w:p w:rsidR="00DE39B2" w:rsidRDefault="00314A50" w:rsidP="00CA5168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1F36BC" w:rsidRPr="00314A50">
        <w:rPr>
          <w:rFonts w:ascii="Times New Roman" w:hAnsi="Times New Roman"/>
          <w:szCs w:val="28"/>
        </w:rPr>
        <w:t>. Настоящее постановление вступает в силу с момента его подписания.</w:t>
      </w:r>
    </w:p>
    <w:p w:rsidR="00DE39B2" w:rsidRPr="00DE39B2" w:rsidRDefault="00314A50" w:rsidP="00CA5168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6F400C">
        <w:rPr>
          <w:rFonts w:ascii="Times New Roman" w:hAnsi="Times New Roman"/>
          <w:szCs w:val="28"/>
        </w:rPr>
        <w:t xml:space="preserve">. </w:t>
      </w:r>
      <w:r w:rsidR="00DE39B2" w:rsidRPr="00DE39B2">
        <w:rPr>
          <w:rFonts w:ascii="Times New Roman" w:hAnsi="Times New Roman"/>
          <w:szCs w:val="28"/>
          <w:lang w:bidi="ru-RU"/>
        </w:rPr>
        <w:t>Настоящее постановление опубликовать в районной общественно-политической газете «</w:t>
      </w:r>
      <w:proofErr w:type="spellStart"/>
      <w:proofErr w:type="gramStart"/>
      <w:r w:rsidR="00DE39B2" w:rsidRPr="00DE39B2">
        <w:rPr>
          <w:rFonts w:ascii="Times New Roman" w:hAnsi="Times New Roman"/>
          <w:szCs w:val="28"/>
          <w:lang w:bidi="ru-RU"/>
        </w:rPr>
        <w:t>Шилкинская</w:t>
      </w:r>
      <w:proofErr w:type="spellEnd"/>
      <w:proofErr w:type="gramEnd"/>
      <w:r w:rsidR="00DE39B2" w:rsidRPr="00DE39B2">
        <w:rPr>
          <w:rFonts w:ascii="Times New Roman" w:hAnsi="Times New Roman"/>
          <w:szCs w:val="28"/>
          <w:lang w:bidi="ru-RU"/>
        </w:rPr>
        <w:t xml:space="preserve"> правда».</w:t>
      </w:r>
      <w:r w:rsidR="006F400C">
        <w:rPr>
          <w:rFonts w:ascii="Times New Roman" w:hAnsi="Times New Roman"/>
          <w:szCs w:val="28"/>
          <w:lang w:bidi="ru-RU"/>
        </w:rPr>
        <w:t xml:space="preserve"> </w:t>
      </w:r>
    </w:p>
    <w:p w:rsidR="001F36BC" w:rsidRPr="00314A50" w:rsidRDefault="00314A50" w:rsidP="00CA5168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="001F36BC" w:rsidRPr="00314A50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proofErr w:type="gramStart"/>
      <w:r w:rsidR="001F36BC" w:rsidRPr="00314A50">
        <w:rPr>
          <w:rFonts w:ascii="Times New Roman" w:hAnsi="Times New Roman"/>
          <w:szCs w:val="28"/>
        </w:rPr>
        <w:t>Контроль за</w:t>
      </w:r>
      <w:proofErr w:type="gramEnd"/>
      <w:r w:rsidR="001F36BC" w:rsidRPr="00314A50">
        <w:rPr>
          <w:rFonts w:ascii="Times New Roman" w:hAnsi="Times New Roman"/>
          <w:szCs w:val="28"/>
        </w:rPr>
        <w:t xml:space="preserve"> исполнением настоящего постановления возложить на Председателя Комитета по финансам администрации </w:t>
      </w:r>
      <w:r>
        <w:rPr>
          <w:rFonts w:ascii="Times New Roman" w:hAnsi="Times New Roman"/>
          <w:szCs w:val="28"/>
        </w:rPr>
        <w:t>муниципального района</w:t>
      </w:r>
      <w:r w:rsidR="001F36BC" w:rsidRPr="00314A50">
        <w:rPr>
          <w:rFonts w:ascii="Times New Roman" w:hAnsi="Times New Roman"/>
          <w:szCs w:val="28"/>
        </w:rPr>
        <w:t xml:space="preserve"> «Шилкинский район» </w:t>
      </w:r>
      <w:r>
        <w:rPr>
          <w:rFonts w:ascii="Times New Roman" w:hAnsi="Times New Roman"/>
          <w:szCs w:val="28"/>
        </w:rPr>
        <w:t>Н.А. Суханову</w:t>
      </w:r>
      <w:r w:rsidR="001F36BC" w:rsidRPr="00314A50">
        <w:rPr>
          <w:rFonts w:ascii="Times New Roman" w:hAnsi="Times New Roman"/>
          <w:szCs w:val="28"/>
        </w:rPr>
        <w:t>.</w:t>
      </w:r>
    </w:p>
    <w:p w:rsidR="001F36BC" w:rsidRPr="00314A50" w:rsidRDefault="001F36BC" w:rsidP="00CA5168">
      <w:pPr>
        <w:suppressAutoHyphens/>
        <w:ind w:firstLine="709"/>
        <w:rPr>
          <w:rFonts w:ascii="Times New Roman" w:hAnsi="Times New Roman"/>
          <w:szCs w:val="28"/>
        </w:rPr>
      </w:pPr>
      <w:bookmarkStart w:id="0" w:name="_GoBack"/>
      <w:bookmarkEnd w:id="0"/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314A50" w:rsidRDefault="001F36BC" w:rsidP="003E2A09">
      <w:pPr>
        <w:suppressAutoHyphens/>
        <w:ind w:firstLine="0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Глава муниципального района</w:t>
      </w:r>
      <w:r w:rsidR="003E2A09" w:rsidRPr="00314A50">
        <w:rPr>
          <w:rFonts w:ascii="Times New Roman" w:hAnsi="Times New Roman"/>
          <w:szCs w:val="28"/>
        </w:rPr>
        <w:t xml:space="preserve"> </w:t>
      </w:r>
    </w:p>
    <w:p w:rsidR="001F36BC" w:rsidRPr="00314A50" w:rsidRDefault="003E2A09" w:rsidP="003E2A09">
      <w:pPr>
        <w:suppressAutoHyphens/>
        <w:ind w:firstLine="0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«</w:t>
      </w:r>
      <w:proofErr w:type="spellStart"/>
      <w:r w:rsidR="001F36BC" w:rsidRPr="00314A50">
        <w:rPr>
          <w:rFonts w:ascii="Times New Roman" w:hAnsi="Times New Roman"/>
          <w:szCs w:val="28"/>
        </w:rPr>
        <w:t>Шилкинский</w:t>
      </w:r>
      <w:proofErr w:type="spellEnd"/>
      <w:r w:rsidR="001F36BC" w:rsidRPr="00314A50">
        <w:rPr>
          <w:rFonts w:ascii="Times New Roman" w:hAnsi="Times New Roman"/>
          <w:szCs w:val="28"/>
        </w:rPr>
        <w:t xml:space="preserve"> район»</w:t>
      </w:r>
      <w:r w:rsidRP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ab/>
      </w:r>
      <w:r w:rsidRPr="00314A50">
        <w:rPr>
          <w:rFonts w:ascii="Times New Roman" w:hAnsi="Times New Roman"/>
          <w:szCs w:val="28"/>
        </w:rPr>
        <w:tab/>
      </w:r>
      <w:r w:rsidRPr="00314A50">
        <w:rPr>
          <w:rFonts w:ascii="Times New Roman" w:hAnsi="Times New Roman"/>
          <w:szCs w:val="28"/>
        </w:rPr>
        <w:tab/>
      </w:r>
      <w:r w:rsidR="00314A50">
        <w:rPr>
          <w:rFonts w:ascii="Times New Roman" w:hAnsi="Times New Roman"/>
          <w:szCs w:val="28"/>
        </w:rPr>
        <w:tab/>
      </w:r>
      <w:r w:rsidR="00314A50">
        <w:rPr>
          <w:rFonts w:ascii="Times New Roman" w:hAnsi="Times New Roman"/>
          <w:szCs w:val="28"/>
        </w:rPr>
        <w:tab/>
      </w:r>
      <w:r w:rsidR="00314A50">
        <w:rPr>
          <w:rFonts w:ascii="Times New Roman" w:hAnsi="Times New Roman"/>
          <w:szCs w:val="28"/>
        </w:rPr>
        <w:tab/>
      </w:r>
      <w:r w:rsidR="00314A50">
        <w:rPr>
          <w:rFonts w:ascii="Times New Roman" w:hAnsi="Times New Roman"/>
          <w:szCs w:val="28"/>
        </w:rPr>
        <w:tab/>
      </w:r>
      <w:r w:rsidR="00314A50">
        <w:rPr>
          <w:rFonts w:ascii="Times New Roman" w:hAnsi="Times New Roman"/>
          <w:szCs w:val="28"/>
        </w:rPr>
        <w:tab/>
      </w:r>
      <w:r w:rsidRPr="00314A50">
        <w:rPr>
          <w:rFonts w:ascii="Times New Roman" w:hAnsi="Times New Roman"/>
          <w:szCs w:val="28"/>
        </w:rPr>
        <w:tab/>
      </w:r>
      <w:r w:rsidR="00314A50">
        <w:rPr>
          <w:rFonts w:ascii="Times New Roman" w:hAnsi="Times New Roman"/>
          <w:szCs w:val="28"/>
        </w:rPr>
        <w:t>С.В. Воробьёв</w:t>
      </w:r>
    </w:p>
    <w:p w:rsidR="00536D35" w:rsidRDefault="00994334" w:rsidP="00536D35">
      <w:pPr>
        <w:suppressAutoHyphens/>
        <w:ind w:firstLine="0"/>
        <w:jc w:val="right"/>
        <w:rPr>
          <w:rFonts w:ascii="Times New Roman" w:hAnsi="Times New Roman"/>
        </w:rPr>
      </w:pPr>
      <w:r w:rsidRPr="00314A50">
        <w:rPr>
          <w:rFonts w:ascii="Times New Roman" w:hAnsi="Times New Roman"/>
          <w:szCs w:val="28"/>
        </w:rPr>
        <w:br w:type="page"/>
      </w:r>
      <w:r w:rsidR="001F36BC" w:rsidRPr="00314A50">
        <w:rPr>
          <w:rFonts w:ascii="Times New Roman" w:hAnsi="Times New Roman"/>
        </w:rPr>
        <w:lastRenderedPageBreak/>
        <w:t>П</w:t>
      </w:r>
      <w:r w:rsidR="00536D35" w:rsidRPr="00314A50">
        <w:rPr>
          <w:rFonts w:ascii="Times New Roman" w:hAnsi="Times New Roman"/>
        </w:rPr>
        <w:t>риложение</w:t>
      </w:r>
      <w:r w:rsidR="003E2A09" w:rsidRPr="00314A50">
        <w:rPr>
          <w:rFonts w:ascii="Times New Roman" w:hAnsi="Times New Roman"/>
        </w:rPr>
        <w:t xml:space="preserve"> № </w:t>
      </w:r>
      <w:r w:rsidR="001F36BC" w:rsidRPr="00314A50">
        <w:rPr>
          <w:rFonts w:ascii="Times New Roman" w:hAnsi="Times New Roman"/>
        </w:rPr>
        <w:t>1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="00314A50">
        <w:rPr>
          <w:rFonts w:ascii="Times New Roman" w:hAnsi="Times New Roman"/>
        </w:rPr>
        <w:t>к П</w:t>
      </w:r>
      <w:r w:rsidR="00536D35">
        <w:rPr>
          <w:rFonts w:ascii="Times New Roman" w:hAnsi="Times New Roman"/>
        </w:rPr>
        <w:t xml:space="preserve">остановлению </w:t>
      </w:r>
    </w:p>
    <w:p w:rsidR="00536D35" w:rsidRDefault="00536D35" w:rsidP="00536D35">
      <w:pPr>
        <w:suppressAutoHyphens/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 w:rsidR="001F36BC" w:rsidRPr="00314A50">
        <w:rPr>
          <w:rFonts w:ascii="Times New Roman" w:hAnsi="Times New Roman"/>
        </w:rPr>
        <w:t>дминистрации</w:t>
      </w:r>
      <w:r w:rsidR="003E2A09" w:rsidRPr="00314A50">
        <w:rPr>
          <w:rFonts w:ascii="Times New Roman" w:hAnsi="Times New Roman"/>
        </w:rPr>
        <w:t xml:space="preserve"> </w:t>
      </w:r>
      <w:proofErr w:type="gramStart"/>
      <w:r w:rsidR="001F36BC" w:rsidRPr="00314A50">
        <w:rPr>
          <w:rFonts w:ascii="Times New Roman" w:hAnsi="Times New Roman"/>
        </w:rPr>
        <w:t>муниципального</w:t>
      </w:r>
      <w:proofErr w:type="gramEnd"/>
      <w:r w:rsidR="001F36BC" w:rsidRPr="00314A50">
        <w:rPr>
          <w:rFonts w:ascii="Times New Roman" w:hAnsi="Times New Roman"/>
        </w:rPr>
        <w:t xml:space="preserve"> </w:t>
      </w:r>
    </w:p>
    <w:p w:rsidR="00536D35" w:rsidRPr="00536D35" w:rsidRDefault="001F36BC" w:rsidP="00536D35">
      <w:pPr>
        <w:suppressAutoHyphens/>
        <w:ind w:firstLine="0"/>
        <w:jc w:val="right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</w:rPr>
        <w:t>района</w:t>
      </w:r>
      <w:r w:rsidR="003E2A09" w:rsidRPr="00314A50">
        <w:rPr>
          <w:rFonts w:ascii="Times New Roman" w:hAnsi="Times New Roman"/>
        </w:rPr>
        <w:t xml:space="preserve"> «</w:t>
      </w:r>
      <w:r w:rsidRPr="00314A50">
        <w:rPr>
          <w:rFonts w:ascii="Times New Roman" w:hAnsi="Times New Roman"/>
        </w:rPr>
        <w:t>Шилкинский район»</w:t>
      </w:r>
      <w:r w:rsidR="003E2A09" w:rsidRPr="00314A50">
        <w:rPr>
          <w:rFonts w:ascii="Times New Roman" w:hAnsi="Times New Roman"/>
        </w:rPr>
        <w:t xml:space="preserve"> </w:t>
      </w:r>
    </w:p>
    <w:p w:rsidR="001F36BC" w:rsidRPr="00314A50" w:rsidRDefault="00D0067C" w:rsidP="00536D35">
      <w:pPr>
        <w:suppressAutoHyphens/>
        <w:ind w:firstLine="0"/>
        <w:jc w:val="right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</w:rPr>
        <w:t>о</w:t>
      </w:r>
      <w:r w:rsidR="001F36BC" w:rsidRPr="00314A50">
        <w:rPr>
          <w:rFonts w:ascii="Times New Roman" w:hAnsi="Times New Roman"/>
        </w:rPr>
        <w:t>т</w:t>
      </w:r>
      <w:r w:rsidRPr="00314A50">
        <w:rPr>
          <w:rFonts w:ascii="Times New Roman" w:hAnsi="Times New Roman"/>
        </w:rPr>
        <w:t xml:space="preserve"> </w:t>
      </w:r>
      <w:r w:rsidR="00314A50">
        <w:rPr>
          <w:rFonts w:ascii="Times New Roman" w:hAnsi="Times New Roman"/>
        </w:rPr>
        <w:t>____октября 2025</w:t>
      </w:r>
      <w:r w:rsidR="003E2A09" w:rsidRPr="00314A50">
        <w:rPr>
          <w:rFonts w:ascii="Times New Roman" w:hAnsi="Times New Roman"/>
        </w:rPr>
        <w:t xml:space="preserve"> года №</w:t>
      </w:r>
      <w:r w:rsidR="00314A50">
        <w:rPr>
          <w:rFonts w:ascii="Times New Roman" w:hAnsi="Times New Roman"/>
        </w:rPr>
        <w:t>____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1F36BC" w:rsidRPr="00314A50" w:rsidRDefault="001F36BC" w:rsidP="003E2A09">
      <w:pPr>
        <w:pStyle w:val="Title"/>
        <w:rPr>
          <w:rFonts w:ascii="Times New Roman" w:hAnsi="Times New Roman" w:cs="Times New Roman"/>
          <w:kern w:val="0"/>
        </w:rPr>
      </w:pPr>
      <w:r w:rsidRPr="00314A50">
        <w:rPr>
          <w:rFonts w:ascii="Times New Roman" w:hAnsi="Times New Roman" w:cs="Times New Roman"/>
          <w:kern w:val="0"/>
        </w:rPr>
        <w:t>Порядок принятия решений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о признании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безнадежной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к взысканию задолженности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по платежам в местный бюджет.</w:t>
      </w:r>
    </w:p>
    <w:p w:rsidR="001F36BC" w:rsidRPr="00314A50" w:rsidRDefault="001F36BC" w:rsidP="00773358">
      <w:pPr>
        <w:suppressAutoHyphens/>
        <w:ind w:firstLine="0"/>
        <w:rPr>
          <w:rFonts w:ascii="Times New Roman" w:hAnsi="Times New Roman"/>
          <w:szCs w:val="28"/>
        </w:rPr>
      </w:pPr>
    </w:p>
    <w:p w:rsidR="001F36BC" w:rsidRPr="00314A50" w:rsidRDefault="001F36BC" w:rsidP="00773358">
      <w:pPr>
        <w:pStyle w:val="2"/>
        <w:spacing w:before="240" w:after="240"/>
        <w:rPr>
          <w:rFonts w:ascii="Times New Roman" w:hAnsi="Times New Roman" w:cs="Times New Roman"/>
        </w:rPr>
      </w:pPr>
      <w:r w:rsidRPr="00314A50">
        <w:rPr>
          <w:rFonts w:ascii="Times New Roman" w:hAnsi="Times New Roman" w:cs="Times New Roman"/>
          <w:lang w:val="en-US"/>
        </w:rPr>
        <w:t>I</w:t>
      </w:r>
      <w:r w:rsidRPr="00314A50">
        <w:rPr>
          <w:rFonts w:ascii="Times New Roman" w:hAnsi="Times New Roman" w:cs="Times New Roman"/>
        </w:rPr>
        <w:t>.</w:t>
      </w:r>
      <w:r w:rsid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</w:rPr>
        <w:t>Общие положения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1. Настоящий порядок определяет основания и процедуру признания безнадежной к взысканию задолженности по платежам в бюджет муниципального района «Шилкинский район».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 Настоящий</w:t>
      </w:r>
      <w:r w:rsid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порядок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устанавливает требования к порядку принятия решения о признании безнадежной к взысканию задолженности</w:t>
      </w:r>
      <w:r w:rsidR="009F304C" w:rsidRPr="00314A50">
        <w:rPr>
          <w:rFonts w:ascii="Times New Roman" w:hAnsi="Times New Roman"/>
          <w:szCs w:val="28"/>
        </w:rPr>
        <w:t xml:space="preserve"> в части сумм по неналоговым доходам</w:t>
      </w:r>
      <w:r w:rsidRPr="00314A50">
        <w:rPr>
          <w:rFonts w:ascii="Times New Roman" w:hAnsi="Times New Roman"/>
          <w:szCs w:val="28"/>
        </w:rPr>
        <w:t xml:space="preserve"> в бюджет муниципал</w:t>
      </w:r>
      <w:r w:rsidR="009F304C" w:rsidRPr="00314A50">
        <w:rPr>
          <w:rFonts w:ascii="Times New Roman" w:hAnsi="Times New Roman"/>
          <w:szCs w:val="28"/>
        </w:rPr>
        <w:t>ьного района «Шилкинский район»</w:t>
      </w:r>
      <w:r w:rsidR="0052245D" w:rsidRPr="00314A50">
        <w:rPr>
          <w:rFonts w:ascii="Times New Roman" w:hAnsi="Times New Roman"/>
          <w:szCs w:val="28"/>
        </w:rPr>
        <w:t>.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</w:t>
      </w:r>
      <w:r w:rsidR="003B268C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Настоящие требования не распространяются на платежи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установленные законодательством о налогах и сборах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законодательством Российской Федерации о страховых взносах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 xml:space="preserve">таможенным законодательством Таможенного союза и законодательством Российской Федерации о </w:t>
      </w:r>
      <w:r w:rsidR="00702758" w:rsidRPr="00314A50">
        <w:rPr>
          <w:rFonts w:ascii="Times New Roman" w:hAnsi="Times New Roman"/>
          <w:szCs w:val="28"/>
        </w:rPr>
        <w:t>таможенном регулировании</w:t>
      </w:r>
      <w:r w:rsidRPr="00314A50">
        <w:rPr>
          <w:rFonts w:ascii="Times New Roman" w:hAnsi="Times New Roman"/>
          <w:szCs w:val="28"/>
        </w:rPr>
        <w:t>.</w:t>
      </w:r>
    </w:p>
    <w:p w:rsidR="003E2A09" w:rsidRPr="00314A50" w:rsidRDefault="001F36BC" w:rsidP="00773358">
      <w:pPr>
        <w:pStyle w:val="2"/>
        <w:spacing w:before="240" w:after="240"/>
        <w:rPr>
          <w:rFonts w:ascii="Times New Roman" w:hAnsi="Times New Roman" w:cs="Times New Roman"/>
        </w:rPr>
      </w:pPr>
      <w:r w:rsidRPr="00314A50">
        <w:rPr>
          <w:rFonts w:ascii="Times New Roman" w:hAnsi="Times New Roman" w:cs="Times New Roman"/>
        </w:rPr>
        <w:t>II. Общие требования к порядку принятия решения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</w:rPr>
        <w:t xml:space="preserve">1. </w:t>
      </w:r>
      <w:r w:rsidRPr="00314A50">
        <w:rPr>
          <w:rFonts w:ascii="Times New Roman" w:hAnsi="Times New Roman"/>
          <w:szCs w:val="28"/>
        </w:rPr>
        <w:t>Основаниями для принятия администраторами доходов бюджетов решения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 признании безнадежной к взысканию задолженности по платежам в бюджет являются законодательно установленные случаи:</w:t>
      </w:r>
    </w:p>
    <w:p w:rsidR="003E2A09" w:rsidRDefault="00965013" w:rsidP="003E2A09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="001F36BC" w:rsidRPr="00314A50">
        <w:rPr>
          <w:rFonts w:ascii="Times New Roman" w:hAnsi="Times New Roman"/>
          <w:szCs w:val="28"/>
        </w:rPr>
        <w:t xml:space="preserve">) </w:t>
      </w:r>
      <w:r w:rsidR="00314A50" w:rsidRPr="00314A50">
        <w:rPr>
          <w:rFonts w:ascii="Times New Roman" w:hAnsi="Times New Roman"/>
          <w:szCs w:val="28"/>
        </w:rPr>
        <w:t>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965013" w:rsidRDefault="00965013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965013">
        <w:rPr>
          <w:rFonts w:ascii="Times New Roman" w:hAnsi="Times New Roman"/>
          <w:szCs w:val="28"/>
        </w:rPr>
        <w:t xml:space="preserve">2) завершения процедуры банкротства гражданина, индивидуального предпринимателя в соответствии с Федеральным законом от 26 октября 2002 года N 127-ФЗ "О несостоятельности (банкротстве)" - в части задолженности по платежам в бюджет, от исполнения </w:t>
      </w:r>
      <w:proofErr w:type="gramStart"/>
      <w:r w:rsidRPr="00965013">
        <w:rPr>
          <w:rFonts w:ascii="Times New Roman" w:hAnsi="Times New Roman"/>
          <w:szCs w:val="28"/>
        </w:rPr>
        <w:t>обязанности</w:t>
      </w:r>
      <w:proofErr w:type="gramEnd"/>
      <w:r w:rsidRPr="00965013">
        <w:rPr>
          <w:rFonts w:ascii="Times New Roman" w:hAnsi="Times New Roman"/>
          <w:szCs w:val="28"/>
        </w:rPr>
        <w:t xml:space="preserve"> по уплате которой он освобожден в соответствии с указанным Федеральным законом;</w:t>
      </w:r>
    </w:p>
    <w:p w:rsidR="00965013" w:rsidRDefault="00965013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965013">
        <w:rPr>
          <w:rFonts w:ascii="Times New Roman" w:hAnsi="Times New Roman"/>
          <w:szCs w:val="28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965013" w:rsidRDefault="00965013" w:rsidP="00965013">
      <w:pPr>
        <w:suppressAutoHyphens/>
        <w:ind w:firstLine="709"/>
        <w:rPr>
          <w:rFonts w:ascii="Times New Roman" w:hAnsi="Times New Roman"/>
          <w:szCs w:val="28"/>
        </w:rPr>
      </w:pPr>
      <w:r w:rsidRPr="00965013">
        <w:rPr>
          <w:rFonts w:ascii="Times New Roman" w:hAnsi="Times New Roman"/>
          <w:szCs w:val="28"/>
        </w:rPr>
        <w:t>4) 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965013" w:rsidRDefault="00965013" w:rsidP="00965013">
      <w:pPr>
        <w:suppressAutoHyphens/>
        <w:ind w:firstLine="709"/>
        <w:rPr>
          <w:rFonts w:ascii="Times New Roman" w:hAnsi="Times New Roman"/>
          <w:szCs w:val="28"/>
        </w:rPr>
      </w:pPr>
      <w:proofErr w:type="gramStart"/>
      <w:r w:rsidRPr="00965013">
        <w:rPr>
          <w:rFonts w:ascii="Times New Roman" w:hAnsi="Times New Roman"/>
          <w:szCs w:val="28"/>
        </w:rPr>
        <w:t>5) 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</w:t>
      </w:r>
      <w:proofErr w:type="gramEnd"/>
      <w:r w:rsidRPr="00965013">
        <w:rPr>
          <w:rFonts w:ascii="Times New Roman" w:hAnsi="Times New Roman"/>
          <w:szCs w:val="28"/>
        </w:rPr>
        <w:t xml:space="preserve"> по делу о банкротстве, прошло более пяти лет;</w:t>
      </w:r>
    </w:p>
    <w:p w:rsidR="00965013" w:rsidRDefault="00965013" w:rsidP="00965013">
      <w:pPr>
        <w:suppressAutoHyphens/>
        <w:ind w:firstLine="709"/>
        <w:rPr>
          <w:rFonts w:ascii="Times New Roman" w:hAnsi="Times New Roman"/>
          <w:szCs w:val="28"/>
        </w:rPr>
      </w:pPr>
      <w:r w:rsidRPr="00965013">
        <w:rPr>
          <w:rFonts w:ascii="Times New Roman" w:hAnsi="Times New Roman"/>
          <w:szCs w:val="28"/>
        </w:rPr>
        <w:t>5.1)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965013" w:rsidRPr="00314A50" w:rsidRDefault="00965013" w:rsidP="00965013">
      <w:pPr>
        <w:suppressAutoHyphens/>
        <w:ind w:firstLine="709"/>
        <w:rPr>
          <w:rFonts w:ascii="Times New Roman" w:hAnsi="Times New Roman"/>
          <w:szCs w:val="28"/>
        </w:rPr>
      </w:pPr>
    </w:p>
    <w:p w:rsidR="00965013" w:rsidRDefault="00965013" w:rsidP="003E2A09">
      <w:pPr>
        <w:suppressAutoHyphens/>
        <w:ind w:firstLine="709"/>
        <w:rPr>
          <w:rFonts w:ascii="Times New Roman" w:hAnsi="Times New Roman"/>
          <w:szCs w:val="28"/>
        </w:rPr>
      </w:pPr>
      <w:proofErr w:type="gramStart"/>
      <w:r w:rsidRPr="00965013">
        <w:rPr>
          <w:rFonts w:ascii="Times New Roman" w:hAnsi="Times New Roman"/>
          <w:szCs w:val="28"/>
        </w:rPr>
        <w:lastRenderedPageBreak/>
        <w:t xml:space="preserve">6) исключения юридического лица по решению регистрирующего органа из единого государственного реестра юридических лиц и </w:t>
      </w:r>
      <w:r w:rsidR="00DE39B2" w:rsidRPr="00965013">
        <w:rPr>
          <w:rFonts w:ascii="Times New Roman" w:hAnsi="Times New Roman"/>
          <w:szCs w:val="28"/>
        </w:rPr>
        <w:t>наличия,</w:t>
      </w:r>
      <w:r w:rsidRPr="00965013">
        <w:rPr>
          <w:rFonts w:ascii="Times New Roman" w:hAnsi="Times New Roman"/>
          <w:szCs w:val="28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- в части задолженности по платежам</w:t>
      </w:r>
      <w:proofErr w:type="gramEnd"/>
      <w:r w:rsidRPr="00965013">
        <w:rPr>
          <w:rFonts w:ascii="Times New Roman" w:hAnsi="Times New Roman"/>
          <w:szCs w:val="28"/>
        </w:rPr>
        <w:t xml:space="preserve">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965013">
        <w:rPr>
          <w:rFonts w:ascii="Times New Roman" w:hAnsi="Times New Roman"/>
          <w:szCs w:val="28"/>
        </w:rPr>
        <w:t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учёте.</w:t>
      </w:r>
      <w:proofErr w:type="gramEnd"/>
    </w:p>
    <w:p w:rsidR="003E2A09" w:rsidRPr="00314A50" w:rsidRDefault="00702758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2. </w:t>
      </w:r>
      <w:r w:rsidR="00965013" w:rsidRPr="00965013">
        <w:rPr>
          <w:rFonts w:ascii="Times New Roman" w:hAnsi="Times New Roman"/>
          <w:szCs w:val="28"/>
        </w:rPr>
        <w:t>Наряду со случаями, предусмотренными пунктом 1 настоящей статьи,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Документами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подтверждающими случаи признания безнадежной к взысканию задолженности по платежам в бюджет муниципального района «Шилкинский район»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являются: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2.1. Выписка из отчетности администратора доходов бюджета об учитываемых суммах задолженности по уплате платежей в бюджет муниципального района (приложение 1.1);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2.2. Справка администратора доходов бюджета о принятых мерах по обеспечению взыскания задолженности по платежам в бюджет муниципального района;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2.3. Документы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подтверждающие случаи признания безнадежной к взысканию задолженности по платежам в бюджет муниципального района «Шилкинский район»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в том числе:</w:t>
      </w:r>
    </w:p>
    <w:p w:rsidR="001F36BC" w:rsidRDefault="001F36BC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proofErr w:type="gramStart"/>
      <w:r w:rsidRPr="00314A50">
        <w:rPr>
          <w:rFonts w:ascii="Times New Roman" w:hAnsi="Times New Roman"/>
          <w:szCs w:val="28"/>
        </w:rPr>
        <w:t xml:space="preserve">- </w:t>
      </w:r>
      <w:r w:rsidR="00965013" w:rsidRPr="00965013">
        <w:rPr>
          <w:rFonts w:ascii="Times New Roman" w:hAnsi="Times New Roman"/>
          <w:szCs w:val="28"/>
        </w:rPr>
        <w:t>документ, свидетельствующий о смерти физического лица - плательщика платежей в бюджет или подтверждаю</w:t>
      </w:r>
      <w:r w:rsidR="00965013">
        <w:rPr>
          <w:rFonts w:ascii="Times New Roman" w:hAnsi="Times New Roman"/>
          <w:szCs w:val="28"/>
        </w:rPr>
        <w:t>щий факт объявления его умершим</w:t>
      </w:r>
      <w:r w:rsidRPr="00314A50">
        <w:rPr>
          <w:rFonts w:ascii="Times New Roman" w:hAnsi="Times New Roman"/>
          <w:szCs w:val="28"/>
        </w:rPr>
        <w:t>;</w:t>
      </w:r>
      <w:proofErr w:type="gramEnd"/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proofErr w:type="gramEnd"/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965013">
        <w:t xml:space="preserve"> </w:t>
      </w:r>
      <w:r w:rsidRPr="00965013">
        <w:rPr>
          <w:rFonts w:ascii="Times New Roman" w:hAnsi="Times New Roman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 </w:t>
      </w:r>
      <w:hyperlink r:id="rId12" w:anchor="l129" w:tgtFrame="_blank" w:history="1">
        <w:r w:rsidRPr="00965013">
          <w:rPr>
            <w:rStyle w:val="a6"/>
            <w:rFonts w:ascii="Times New Roman" w:hAnsi="Times New Roman"/>
            <w:szCs w:val="28"/>
          </w:rPr>
          <w:t>3</w:t>
        </w:r>
      </w:hyperlink>
      <w:r w:rsidRPr="00965013">
        <w:rPr>
          <w:rFonts w:ascii="Times New Roman" w:hAnsi="Times New Roman"/>
          <w:szCs w:val="28"/>
        </w:rPr>
        <w:t> или </w:t>
      </w:r>
      <w:hyperlink r:id="rId13" w:anchor="l537" w:tgtFrame="_blank" w:history="1">
        <w:r w:rsidRPr="00965013">
          <w:rPr>
            <w:rStyle w:val="a6"/>
            <w:rFonts w:ascii="Times New Roman" w:hAnsi="Times New Roman"/>
            <w:szCs w:val="28"/>
          </w:rPr>
          <w:t>4</w:t>
        </w:r>
      </w:hyperlink>
      <w:r w:rsidRPr="00965013">
        <w:rPr>
          <w:rFonts w:ascii="Times New Roman" w:hAnsi="Times New Roman"/>
          <w:szCs w:val="28"/>
        </w:rPr>
        <w:t> части 1 статьи 46 Федерального закона "Об исполнительном производстве";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- </w:t>
      </w:r>
      <w:r w:rsidRPr="00965013">
        <w:rPr>
          <w:rFonts w:ascii="Times New Roman" w:hAnsi="Times New Roman"/>
          <w:szCs w:val="28"/>
        </w:rPr>
        <w:t>постановление о прекращении исполнения постановления о назначении административного наказания;</w:t>
      </w:r>
    </w:p>
    <w:p w:rsidR="00965013" w:rsidRDefault="00965013" w:rsidP="00965013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 xml:space="preserve">документ, содержащий сведения из Единого федерального реестра сведений о </w:t>
      </w:r>
      <w:r w:rsidR="00DE39B2" w:rsidRPr="00965013">
        <w:rPr>
          <w:rFonts w:ascii="Times New Roman" w:hAnsi="Times New Roman"/>
          <w:szCs w:val="28"/>
        </w:rPr>
        <w:t>банкротстве,</w:t>
      </w:r>
      <w:r w:rsidRPr="00965013">
        <w:rPr>
          <w:rFonts w:ascii="Times New Roman" w:hAnsi="Times New Roman"/>
          <w:szCs w:val="28"/>
        </w:rPr>
        <w:t xml:space="preserve"> о завершении процедуры внесудебного банкротства гражданина.</w:t>
      </w:r>
    </w:p>
    <w:p w:rsidR="003E2A09" w:rsidRPr="00314A50" w:rsidRDefault="001F36BC" w:rsidP="00965013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 Решения о признании безнадежной к взысканию задолженности по платежам в бюджет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принимается отдельно по каждому юридическому лицу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индивидуальному предпринимателю или физическому лицу по коду вида доходов бюджета.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 Решение о признании безнадежной к взысканию задолженности по платежам в бюджет муниципального района «Шилкинский район» оформляется актом (приложение 1.2.)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содержащим следующую информацию: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4.1. Полное наименование организации (фамилия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имя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отчество физического лица);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4.2. Идентификационный </w:t>
      </w:r>
      <w:r w:rsidR="003B268C" w:rsidRPr="003B268C">
        <w:rPr>
          <w:rFonts w:ascii="Times New Roman" w:hAnsi="Times New Roman"/>
          <w:szCs w:val="28"/>
        </w:rPr>
        <w:t>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4.3. Сведения о платеже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по которому возникла задолженность;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4.4. Код классификации доходов бюджета муниципального района «Шилкинский район»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по которому учитывается задолженность по платежам в бюджет муниципального района «Шилкинский район»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его наименование;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4.5. Сумма задолженности по платежам в бюджет муниципального района «Шилкинский район»;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4.6. Сумма задолженности по пеням и штрафам по соответствующим платежам в бюджет</w:t>
      </w:r>
      <w:r w:rsidR="00965013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муниципального района «Шилкинский район»;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4.7. Дата принятия решения о признании безнадежной к взысканию задолженности по платежам в бюджет</w:t>
      </w:r>
      <w:r w:rsidR="00965013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муниципального района «Шилкинский район»;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4.8. Подписи членов комиссии.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5. Оформленный комиссией акт о признании безнадежной к взысканию задолженности по платежам в бюджет муниципального района «Шилкинский район» утверждается руководителем администратора доходов бюджета.</w:t>
      </w:r>
    </w:p>
    <w:p w:rsidR="004B1FE0" w:rsidRDefault="000B015B" w:rsidP="00D50589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8"/>
        </w:rPr>
        <w:br w:type="page"/>
      </w:r>
      <w:r w:rsidR="001F36BC" w:rsidRPr="00314A50">
        <w:rPr>
          <w:rFonts w:ascii="Times New Roman" w:hAnsi="Times New Roman"/>
          <w:szCs w:val="22"/>
        </w:rPr>
        <w:lastRenderedPageBreak/>
        <w:t>ПРИЛОЖЕНИЕ 1.1.</w:t>
      </w:r>
    </w:p>
    <w:p w:rsidR="004B1FE0" w:rsidRDefault="003E2A09" w:rsidP="00D50589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8"/>
        </w:rPr>
        <w:t xml:space="preserve"> </w:t>
      </w:r>
      <w:r w:rsidR="001F36BC" w:rsidRPr="00314A50">
        <w:rPr>
          <w:rFonts w:ascii="Times New Roman" w:hAnsi="Times New Roman"/>
          <w:szCs w:val="22"/>
        </w:rPr>
        <w:t>к Порядку принятия</w:t>
      </w:r>
      <w:r w:rsidRPr="00314A50">
        <w:rPr>
          <w:rFonts w:ascii="Times New Roman" w:hAnsi="Times New Roman"/>
          <w:szCs w:val="22"/>
        </w:rPr>
        <w:t xml:space="preserve"> </w:t>
      </w:r>
      <w:r w:rsidR="001F36BC" w:rsidRPr="00314A50">
        <w:rPr>
          <w:rFonts w:ascii="Times New Roman" w:hAnsi="Times New Roman"/>
          <w:szCs w:val="22"/>
        </w:rPr>
        <w:t>решений о признании</w:t>
      </w:r>
      <w:r w:rsidRPr="00314A50">
        <w:rPr>
          <w:rFonts w:ascii="Times New Roman" w:hAnsi="Times New Roman"/>
          <w:szCs w:val="22"/>
        </w:rPr>
        <w:t xml:space="preserve"> </w:t>
      </w:r>
    </w:p>
    <w:p w:rsidR="004B1FE0" w:rsidRDefault="001F36BC" w:rsidP="00D50589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>безнадёжной к взысканию</w:t>
      </w:r>
      <w:r w:rsidR="003E2A09" w:rsidRPr="00314A50">
        <w:rPr>
          <w:rFonts w:ascii="Times New Roman" w:hAnsi="Times New Roman"/>
          <w:szCs w:val="22"/>
        </w:rPr>
        <w:t xml:space="preserve"> </w:t>
      </w:r>
      <w:r w:rsidRPr="00314A50">
        <w:rPr>
          <w:rFonts w:ascii="Times New Roman" w:hAnsi="Times New Roman"/>
          <w:szCs w:val="22"/>
        </w:rPr>
        <w:t xml:space="preserve">задолженности </w:t>
      </w:r>
    </w:p>
    <w:p w:rsidR="001F36BC" w:rsidRPr="00314A50" w:rsidRDefault="001F36BC" w:rsidP="00D50589">
      <w:pPr>
        <w:suppressAutoHyphens/>
        <w:ind w:firstLine="0"/>
        <w:jc w:val="right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2"/>
        </w:rPr>
        <w:t>по платежам</w:t>
      </w:r>
      <w:r w:rsidR="003E2A09" w:rsidRPr="00314A50">
        <w:rPr>
          <w:rFonts w:ascii="Times New Roman" w:hAnsi="Times New Roman"/>
          <w:szCs w:val="22"/>
        </w:rPr>
        <w:t xml:space="preserve"> </w:t>
      </w:r>
      <w:r w:rsidRPr="00314A50">
        <w:rPr>
          <w:rFonts w:ascii="Times New Roman" w:hAnsi="Times New Roman"/>
          <w:szCs w:val="22"/>
        </w:rPr>
        <w:t>в местный бюджет</w:t>
      </w:r>
      <w:r w:rsidR="003E2A09" w:rsidRPr="00314A50">
        <w:rPr>
          <w:rFonts w:ascii="Times New Roman" w:hAnsi="Times New Roman"/>
          <w:szCs w:val="22"/>
        </w:rPr>
        <w:t xml:space="preserve"> </w:t>
      </w:r>
    </w:p>
    <w:p w:rsidR="003E2A09" w:rsidRPr="00D50589" w:rsidRDefault="003E2A09" w:rsidP="003E2A09">
      <w:pPr>
        <w:suppressAutoHyphens/>
        <w:ind w:firstLine="709"/>
        <w:rPr>
          <w:rFonts w:ascii="Times New Roman" w:hAnsi="Times New Roman"/>
          <w:b/>
          <w:sz w:val="28"/>
          <w:szCs w:val="28"/>
        </w:rPr>
      </w:pPr>
    </w:p>
    <w:p w:rsidR="003E2A09" w:rsidRPr="00D50589" w:rsidRDefault="003E2A09" w:rsidP="00D50589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36BC" w:rsidRPr="00D50589" w:rsidRDefault="001F36BC" w:rsidP="00D50589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0589">
        <w:rPr>
          <w:rFonts w:ascii="Times New Roman" w:hAnsi="Times New Roman"/>
          <w:b/>
          <w:sz w:val="28"/>
          <w:szCs w:val="28"/>
        </w:rPr>
        <w:t>ВЫПИСКА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из отчетности______________________________________________________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>(администратор доходов)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Об учитываемых суммах задолженности по уплате платежей в бюджет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муниципального района «Шилкинский район»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>(наименование организации</w:t>
      </w:r>
      <w:r w:rsidR="003E2A09" w:rsidRPr="00314A50">
        <w:rPr>
          <w:rFonts w:ascii="Times New Roman" w:hAnsi="Times New Roman"/>
          <w:szCs w:val="22"/>
        </w:rPr>
        <w:t xml:space="preserve">, </w:t>
      </w:r>
      <w:r w:rsidRPr="00314A50">
        <w:rPr>
          <w:rFonts w:ascii="Times New Roman" w:hAnsi="Times New Roman"/>
          <w:szCs w:val="22"/>
        </w:rPr>
        <w:t>ИНН/КПП</w:t>
      </w:r>
      <w:r w:rsidR="003E2A09" w:rsidRPr="00314A50">
        <w:rPr>
          <w:rFonts w:ascii="Times New Roman" w:hAnsi="Times New Roman"/>
          <w:szCs w:val="22"/>
        </w:rPr>
        <w:t xml:space="preserve">, </w:t>
      </w:r>
      <w:r w:rsidRPr="00314A50">
        <w:rPr>
          <w:rFonts w:ascii="Times New Roman" w:hAnsi="Times New Roman"/>
          <w:szCs w:val="22"/>
        </w:rPr>
        <w:t>Ф.И.О. физического лица</w:t>
      </w:r>
      <w:r w:rsidR="003E2A09" w:rsidRPr="00314A50">
        <w:rPr>
          <w:rFonts w:ascii="Times New Roman" w:hAnsi="Times New Roman"/>
          <w:szCs w:val="22"/>
        </w:rPr>
        <w:t xml:space="preserve">, </w:t>
      </w:r>
      <w:r w:rsidRPr="00314A50">
        <w:rPr>
          <w:rFonts w:ascii="Times New Roman" w:hAnsi="Times New Roman"/>
          <w:szCs w:val="22"/>
        </w:rPr>
        <w:t>ИНН при наличии)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2"/>
        </w:rPr>
      </w:pP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по состоянию </w:t>
      </w:r>
      <w:proofErr w:type="gramStart"/>
      <w:r w:rsidRPr="00314A50">
        <w:rPr>
          <w:rFonts w:ascii="Times New Roman" w:hAnsi="Times New Roman"/>
          <w:szCs w:val="28"/>
        </w:rPr>
        <w:t>на</w:t>
      </w:r>
      <w:proofErr w:type="gramEnd"/>
      <w:r w:rsidRPr="00314A50">
        <w:rPr>
          <w:rFonts w:ascii="Times New Roman" w:hAnsi="Times New Roman"/>
          <w:szCs w:val="28"/>
        </w:rPr>
        <w:t xml:space="preserve"> _______________________</w:t>
      </w:r>
      <w:r w:rsidR="003E2A09" w:rsidRPr="00314A50">
        <w:rPr>
          <w:rFonts w:ascii="Times New Roman" w:hAnsi="Times New Roman"/>
          <w:szCs w:val="28"/>
        </w:rPr>
        <w:t xml:space="preserve"> года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tbl>
      <w:tblPr>
        <w:tblW w:w="10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27"/>
        <w:gridCol w:w="2332"/>
        <w:gridCol w:w="2184"/>
        <w:gridCol w:w="1292"/>
        <w:gridCol w:w="1170"/>
        <w:gridCol w:w="1294"/>
      </w:tblGrid>
      <w:tr w:rsidR="001F36BC" w:rsidRPr="00314A50" w:rsidTr="003B268C">
        <w:trPr>
          <w:trHeight w:val="433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1F36BC" w:rsidRPr="00314A50" w:rsidRDefault="003E2A09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№</w:t>
            </w:r>
          </w:p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proofErr w:type="gramStart"/>
            <w:r w:rsidRPr="00314A50">
              <w:rPr>
                <w:rFonts w:ascii="Times New Roman" w:hAnsi="Times New Roman"/>
                <w:szCs w:val="28"/>
              </w:rPr>
              <w:t>п</w:t>
            </w:r>
            <w:proofErr w:type="gramEnd"/>
            <w:r w:rsidRPr="00314A50"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1726" w:type="dxa"/>
            <w:vMerge w:val="restart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Вид дохода</w:t>
            </w:r>
          </w:p>
        </w:tc>
        <w:tc>
          <w:tcPr>
            <w:tcW w:w="2332" w:type="dxa"/>
            <w:vMerge w:val="restart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Срок возникновения задолженности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Всего задолженность</w:t>
            </w:r>
          </w:p>
        </w:tc>
        <w:tc>
          <w:tcPr>
            <w:tcW w:w="3756" w:type="dxa"/>
            <w:gridSpan w:val="3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В том числе:</w:t>
            </w:r>
          </w:p>
        </w:tc>
      </w:tr>
      <w:tr w:rsidR="001F36BC" w:rsidRPr="00314A50" w:rsidTr="003B268C">
        <w:trPr>
          <w:trHeight w:val="497"/>
        </w:trPr>
        <w:tc>
          <w:tcPr>
            <w:tcW w:w="648" w:type="dxa"/>
            <w:vMerge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26" w:type="dxa"/>
            <w:vMerge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32" w:type="dxa"/>
            <w:vMerge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Основной долг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пени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штрафы</w:t>
            </w:r>
          </w:p>
        </w:tc>
      </w:tr>
      <w:tr w:rsidR="001F36BC" w:rsidRPr="00314A50" w:rsidTr="003B268C">
        <w:trPr>
          <w:trHeight w:val="280"/>
        </w:trPr>
        <w:tc>
          <w:tcPr>
            <w:tcW w:w="648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26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3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8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</w:tr>
      <w:tr w:rsidR="001F36BC" w:rsidRPr="00314A50" w:rsidTr="003B268C">
        <w:trPr>
          <w:trHeight w:val="280"/>
        </w:trPr>
        <w:tc>
          <w:tcPr>
            <w:tcW w:w="648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26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3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8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</w:tr>
      <w:tr w:rsidR="001F36BC" w:rsidRPr="00314A50" w:rsidTr="003B268C">
        <w:trPr>
          <w:trHeight w:val="280"/>
        </w:trPr>
        <w:tc>
          <w:tcPr>
            <w:tcW w:w="648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26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3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8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</w:tr>
      <w:tr w:rsidR="001F36BC" w:rsidRPr="00314A50" w:rsidTr="003B268C">
        <w:trPr>
          <w:trHeight w:val="280"/>
        </w:trPr>
        <w:tc>
          <w:tcPr>
            <w:tcW w:w="2375" w:type="dxa"/>
            <w:gridSpan w:val="2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ИТОГО:</w:t>
            </w:r>
          </w:p>
        </w:tc>
        <w:tc>
          <w:tcPr>
            <w:tcW w:w="233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8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</w:tr>
    </w:tbl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2"/>
        </w:rPr>
      </w:pP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2"/>
        </w:rPr>
      </w:pP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szCs w:val="22"/>
        </w:rPr>
      </w:pPr>
    </w:p>
    <w:p w:rsidR="004B1FE0" w:rsidRDefault="004B1FE0" w:rsidP="004B1FE0">
      <w:pPr>
        <w:suppressAutoHyphens/>
        <w:ind w:firstLine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Председатель </w:t>
      </w:r>
    </w:p>
    <w:p w:rsidR="004B1FE0" w:rsidRDefault="004B1FE0" w:rsidP="004B1FE0">
      <w:pPr>
        <w:suppressAutoHyphens/>
        <w:ind w:firstLine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Комитета по финансам                              ________________                                  ________________</w:t>
      </w:r>
    </w:p>
    <w:p w:rsidR="001F36BC" w:rsidRPr="004B1FE0" w:rsidRDefault="004B1FE0" w:rsidP="004B1FE0">
      <w:pPr>
        <w:suppressAutoHyphens/>
        <w:ind w:firstLine="0"/>
        <w:rPr>
          <w:rFonts w:ascii="Times New Roman" w:hAnsi="Times New Roman"/>
          <w:i/>
          <w:sz w:val="18"/>
          <w:szCs w:val="28"/>
        </w:rPr>
      </w:pPr>
      <w:r>
        <w:rPr>
          <w:rFonts w:ascii="Times New Roman" w:hAnsi="Times New Roman"/>
          <w:i/>
          <w:sz w:val="18"/>
          <w:szCs w:val="22"/>
        </w:rPr>
        <w:t xml:space="preserve">                                                                                                          </w:t>
      </w:r>
      <w:r w:rsidRPr="004B1FE0">
        <w:rPr>
          <w:rFonts w:ascii="Times New Roman" w:hAnsi="Times New Roman"/>
          <w:i/>
          <w:sz w:val="18"/>
          <w:szCs w:val="22"/>
        </w:rPr>
        <w:t>МП (подпись</w:t>
      </w:r>
      <w:r w:rsidRPr="004B1FE0">
        <w:rPr>
          <w:rFonts w:ascii="Times New Roman" w:hAnsi="Times New Roman"/>
          <w:i/>
          <w:sz w:val="14"/>
          <w:szCs w:val="22"/>
        </w:rPr>
        <w:t xml:space="preserve">)    </w:t>
      </w:r>
      <w:r w:rsidRPr="004B1FE0">
        <w:rPr>
          <w:rFonts w:ascii="Times New Roman" w:hAnsi="Times New Roman"/>
          <w:i/>
          <w:sz w:val="20"/>
          <w:szCs w:val="22"/>
        </w:rPr>
        <w:t xml:space="preserve"> </w:t>
      </w:r>
      <w:r>
        <w:rPr>
          <w:rFonts w:ascii="Times New Roman" w:hAnsi="Times New Roman"/>
          <w:i/>
          <w:sz w:val="20"/>
          <w:szCs w:val="22"/>
        </w:rPr>
        <w:t xml:space="preserve">                                                           </w:t>
      </w:r>
      <w:r w:rsidRPr="004B1FE0">
        <w:rPr>
          <w:rFonts w:ascii="Times New Roman" w:hAnsi="Times New Roman"/>
          <w:i/>
          <w:sz w:val="20"/>
          <w:szCs w:val="22"/>
        </w:rPr>
        <w:t xml:space="preserve">(Ф.И.О)                                                                   </w:t>
      </w:r>
    </w:p>
    <w:p w:rsidR="004B1FE0" w:rsidRDefault="007B2B4F" w:rsidP="004B1FE0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br w:type="page"/>
      </w:r>
      <w:r w:rsidR="001F36BC" w:rsidRPr="00314A50">
        <w:rPr>
          <w:rFonts w:ascii="Times New Roman" w:hAnsi="Times New Roman"/>
          <w:szCs w:val="22"/>
        </w:rPr>
        <w:lastRenderedPageBreak/>
        <w:t>ПРИЛОЖЕНИЕ 1.2</w:t>
      </w:r>
    </w:p>
    <w:p w:rsidR="004B1FE0" w:rsidRDefault="003E2A09" w:rsidP="004B1FE0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 xml:space="preserve"> </w:t>
      </w:r>
      <w:r w:rsidR="001F36BC" w:rsidRPr="00314A50">
        <w:rPr>
          <w:rFonts w:ascii="Times New Roman" w:hAnsi="Times New Roman"/>
          <w:szCs w:val="22"/>
        </w:rPr>
        <w:t>к Порядку принятия</w:t>
      </w:r>
      <w:r w:rsidRPr="00314A50">
        <w:rPr>
          <w:rFonts w:ascii="Times New Roman" w:hAnsi="Times New Roman"/>
          <w:szCs w:val="22"/>
        </w:rPr>
        <w:t xml:space="preserve"> </w:t>
      </w:r>
      <w:r w:rsidR="001F36BC" w:rsidRPr="00314A50">
        <w:rPr>
          <w:rFonts w:ascii="Times New Roman" w:hAnsi="Times New Roman"/>
          <w:szCs w:val="22"/>
        </w:rPr>
        <w:t>решений о признании</w:t>
      </w:r>
      <w:r w:rsidRPr="00314A50">
        <w:rPr>
          <w:rFonts w:ascii="Times New Roman" w:hAnsi="Times New Roman"/>
          <w:szCs w:val="22"/>
        </w:rPr>
        <w:t xml:space="preserve"> </w:t>
      </w:r>
    </w:p>
    <w:p w:rsidR="004B1FE0" w:rsidRDefault="001F36BC" w:rsidP="004B1FE0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>безнадёжной к взысканию</w:t>
      </w:r>
      <w:r w:rsidR="003E2A09" w:rsidRPr="00314A50">
        <w:rPr>
          <w:rFonts w:ascii="Times New Roman" w:hAnsi="Times New Roman"/>
          <w:szCs w:val="22"/>
        </w:rPr>
        <w:t xml:space="preserve"> </w:t>
      </w:r>
      <w:r w:rsidRPr="00314A50">
        <w:rPr>
          <w:rFonts w:ascii="Times New Roman" w:hAnsi="Times New Roman"/>
          <w:szCs w:val="22"/>
        </w:rPr>
        <w:t xml:space="preserve">задолженности </w:t>
      </w:r>
    </w:p>
    <w:p w:rsidR="003E2A09" w:rsidRPr="00314A50" w:rsidRDefault="001F36BC" w:rsidP="004B1FE0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>по платежам</w:t>
      </w:r>
      <w:r w:rsidR="003E2A09" w:rsidRPr="00314A50">
        <w:rPr>
          <w:rFonts w:ascii="Times New Roman" w:hAnsi="Times New Roman"/>
          <w:szCs w:val="22"/>
        </w:rPr>
        <w:t xml:space="preserve"> </w:t>
      </w:r>
      <w:r w:rsidRPr="00314A50">
        <w:rPr>
          <w:rFonts w:ascii="Times New Roman" w:hAnsi="Times New Roman"/>
          <w:szCs w:val="22"/>
        </w:rPr>
        <w:t>в местный бюджет</w:t>
      </w:r>
      <w:r w:rsidR="003E2A09" w:rsidRPr="00314A50">
        <w:rPr>
          <w:rFonts w:ascii="Times New Roman" w:hAnsi="Times New Roman"/>
          <w:szCs w:val="22"/>
        </w:rPr>
        <w:t xml:space="preserve"> </w:t>
      </w: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szCs w:val="22"/>
        </w:rPr>
      </w:pP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szCs w:val="22"/>
        </w:rPr>
      </w:pPr>
    </w:p>
    <w:p w:rsidR="001F36BC" w:rsidRPr="004B1FE0" w:rsidRDefault="001F36BC" w:rsidP="004B1FE0">
      <w:pPr>
        <w:suppressAutoHyphens/>
        <w:ind w:firstLine="709"/>
        <w:jc w:val="right"/>
        <w:rPr>
          <w:rFonts w:ascii="Times New Roman" w:hAnsi="Times New Roman"/>
          <w:i/>
          <w:szCs w:val="22"/>
        </w:rPr>
      </w:pPr>
      <w:r w:rsidRPr="004B1FE0">
        <w:rPr>
          <w:rFonts w:ascii="Times New Roman" w:hAnsi="Times New Roman"/>
          <w:i/>
          <w:szCs w:val="22"/>
        </w:rPr>
        <w:t>УТВЕРЖДАЮ</w:t>
      </w:r>
    </w:p>
    <w:p w:rsidR="004B1FE0" w:rsidRPr="004B1FE0" w:rsidRDefault="004B1FE0" w:rsidP="004B1FE0">
      <w:pPr>
        <w:suppressAutoHyphens/>
        <w:ind w:firstLine="709"/>
        <w:jc w:val="right"/>
        <w:rPr>
          <w:rFonts w:ascii="Times New Roman" w:hAnsi="Times New Roman"/>
          <w:i/>
          <w:szCs w:val="22"/>
        </w:rPr>
      </w:pPr>
      <w:r w:rsidRPr="004B1FE0">
        <w:rPr>
          <w:rFonts w:ascii="Times New Roman" w:hAnsi="Times New Roman"/>
          <w:i/>
          <w:szCs w:val="22"/>
        </w:rPr>
        <w:t xml:space="preserve">Председатель </w:t>
      </w:r>
    </w:p>
    <w:p w:rsidR="004B1FE0" w:rsidRPr="004B1FE0" w:rsidRDefault="004B1FE0" w:rsidP="004B1FE0">
      <w:pPr>
        <w:suppressAutoHyphens/>
        <w:ind w:firstLine="709"/>
        <w:jc w:val="right"/>
        <w:rPr>
          <w:rFonts w:ascii="Times New Roman" w:hAnsi="Times New Roman"/>
          <w:i/>
          <w:szCs w:val="22"/>
        </w:rPr>
      </w:pPr>
      <w:r w:rsidRPr="004B1FE0">
        <w:rPr>
          <w:rFonts w:ascii="Times New Roman" w:hAnsi="Times New Roman"/>
          <w:i/>
          <w:szCs w:val="22"/>
        </w:rPr>
        <w:t>Комитета по финансам</w:t>
      </w:r>
    </w:p>
    <w:p w:rsidR="004B1FE0" w:rsidRDefault="001F36BC" w:rsidP="004B1FE0">
      <w:pPr>
        <w:suppressAutoHyphens/>
        <w:ind w:firstLine="709"/>
        <w:jc w:val="right"/>
        <w:rPr>
          <w:rFonts w:ascii="Times New Roman" w:hAnsi="Times New Roman"/>
          <w:i/>
          <w:szCs w:val="22"/>
        </w:rPr>
      </w:pPr>
      <w:r w:rsidRPr="004B1FE0">
        <w:rPr>
          <w:rFonts w:ascii="Times New Roman" w:hAnsi="Times New Roman"/>
          <w:i/>
          <w:szCs w:val="22"/>
        </w:rPr>
        <w:t>_____________</w:t>
      </w:r>
      <w:r w:rsidR="004B1FE0">
        <w:rPr>
          <w:rFonts w:ascii="Times New Roman" w:hAnsi="Times New Roman"/>
          <w:i/>
          <w:szCs w:val="22"/>
        </w:rPr>
        <w:t>______</w:t>
      </w:r>
    </w:p>
    <w:p w:rsidR="001F36BC" w:rsidRPr="004B1FE0" w:rsidRDefault="004B1FE0" w:rsidP="004B1FE0">
      <w:pPr>
        <w:suppressAutoHyphens/>
        <w:ind w:firstLine="709"/>
        <w:jc w:val="right"/>
        <w:rPr>
          <w:rFonts w:ascii="Times New Roman" w:hAnsi="Times New Roman"/>
          <w:i/>
          <w:sz w:val="18"/>
          <w:szCs w:val="22"/>
        </w:rPr>
      </w:pPr>
      <w:r>
        <w:rPr>
          <w:rFonts w:ascii="Times New Roman" w:hAnsi="Times New Roman"/>
          <w:i/>
          <w:sz w:val="18"/>
          <w:szCs w:val="22"/>
        </w:rPr>
        <w:t>(Ф.И.О)</w:t>
      </w:r>
    </w:p>
    <w:p w:rsidR="001F36BC" w:rsidRPr="004B1FE0" w:rsidRDefault="001F36BC" w:rsidP="004B1FE0">
      <w:pPr>
        <w:suppressAutoHyphens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F36BC" w:rsidRPr="004B1FE0" w:rsidRDefault="001F36BC" w:rsidP="004B1FE0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B1FE0">
        <w:rPr>
          <w:rFonts w:ascii="Times New Roman" w:hAnsi="Times New Roman"/>
          <w:b/>
          <w:sz w:val="28"/>
          <w:szCs w:val="28"/>
        </w:rPr>
        <w:t>АКТ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о признании безнадёжной к взысканию задолженности по платежам в бюджет муниципального района «Шилкинский район»</w:t>
      </w:r>
    </w:p>
    <w:p w:rsidR="001F36BC" w:rsidRPr="00314A50" w:rsidRDefault="003E2A09" w:rsidP="004B1FE0">
      <w:pPr>
        <w:suppressAutoHyphens/>
        <w:spacing w:before="240" w:after="24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«</w:t>
      </w:r>
      <w:r w:rsidR="001F36BC" w:rsidRPr="00314A50">
        <w:rPr>
          <w:rFonts w:ascii="Times New Roman" w:hAnsi="Times New Roman"/>
          <w:szCs w:val="28"/>
        </w:rPr>
        <w:t>____»____________20___г.</w:t>
      </w:r>
      <w:r w:rsidRPr="00314A50">
        <w:rPr>
          <w:rFonts w:ascii="Times New Roman" w:hAnsi="Times New Roman"/>
          <w:szCs w:val="28"/>
        </w:rPr>
        <w:t xml:space="preserve"> </w:t>
      </w:r>
      <w:r w:rsidR="004B1FE0">
        <w:rPr>
          <w:rFonts w:ascii="Times New Roman" w:hAnsi="Times New Roman"/>
          <w:szCs w:val="28"/>
        </w:rPr>
        <w:t xml:space="preserve">                                                                                                    </w:t>
      </w:r>
      <w:r w:rsidRPr="00314A50">
        <w:rPr>
          <w:rFonts w:ascii="Times New Roman" w:hAnsi="Times New Roman"/>
          <w:szCs w:val="28"/>
        </w:rPr>
        <w:t xml:space="preserve">№ </w:t>
      </w:r>
      <w:r w:rsidR="001F36BC" w:rsidRPr="00314A50">
        <w:rPr>
          <w:rFonts w:ascii="Times New Roman" w:hAnsi="Times New Roman"/>
          <w:szCs w:val="28"/>
        </w:rPr>
        <w:t>___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(полное наименование организации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фамилия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имя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отчество физического лица)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4B1FE0" w:rsidRDefault="004B1FE0" w:rsidP="004B1FE0">
      <w:pPr>
        <w:suppressAutoHyphens/>
        <w:ind w:firstLine="709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(</w:t>
      </w:r>
      <w:r w:rsidR="001F36BC" w:rsidRPr="004B1FE0">
        <w:rPr>
          <w:rFonts w:ascii="Times New Roman" w:hAnsi="Times New Roman"/>
          <w:i/>
          <w:szCs w:val="28"/>
        </w:rPr>
        <w:t>ИНН</w:t>
      </w:r>
      <w:r w:rsidR="003E2A09" w:rsidRPr="004B1FE0">
        <w:rPr>
          <w:rFonts w:ascii="Times New Roman" w:hAnsi="Times New Roman"/>
          <w:i/>
          <w:szCs w:val="28"/>
        </w:rPr>
        <w:t xml:space="preserve">, </w:t>
      </w:r>
      <w:r w:rsidR="001F36BC" w:rsidRPr="004B1FE0">
        <w:rPr>
          <w:rFonts w:ascii="Times New Roman" w:hAnsi="Times New Roman"/>
          <w:i/>
          <w:szCs w:val="28"/>
        </w:rPr>
        <w:t>ОГРН</w:t>
      </w:r>
      <w:r w:rsidR="003E2A09" w:rsidRPr="004B1FE0">
        <w:rPr>
          <w:rFonts w:ascii="Times New Roman" w:hAnsi="Times New Roman"/>
          <w:i/>
          <w:szCs w:val="28"/>
        </w:rPr>
        <w:t xml:space="preserve">, </w:t>
      </w:r>
      <w:r w:rsidR="001F36BC" w:rsidRPr="004B1FE0">
        <w:rPr>
          <w:rFonts w:ascii="Times New Roman" w:hAnsi="Times New Roman"/>
          <w:i/>
          <w:szCs w:val="28"/>
        </w:rPr>
        <w:t>КПП)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3E2A09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Сведения о платеже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по которому возникла задолженность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(КДБ и его полное наименование)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сумма задолженности _________________________ рублей ________ копеек</w:t>
      </w:r>
      <w:r w:rsidR="003E2A09" w:rsidRPr="00314A50">
        <w:rPr>
          <w:rFonts w:ascii="Times New Roman" w:hAnsi="Times New Roman"/>
          <w:szCs w:val="28"/>
        </w:rPr>
        <w:t>,</w:t>
      </w:r>
    </w:p>
    <w:p w:rsidR="003E2A09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в том числе: основной долг -____________________ рублей ________ копеек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пени -_______________________________________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рублей ________ копеек</w:t>
      </w:r>
      <w:r w:rsidR="003E2A09" w:rsidRPr="00314A50">
        <w:rPr>
          <w:rFonts w:ascii="Times New Roman" w:hAnsi="Times New Roman"/>
          <w:szCs w:val="28"/>
        </w:rPr>
        <w:t>,</w:t>
      </w:r>
    </w:p>
    <w:p w:rsidR="003E2A09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штраф</w:t>
      </w:r>
      <w:proofErr w:type="gramStart"/>
      <w:r w:rsidRPr="00314A50">
        <w:rPr>
          <w:rFonts w:ascii="Times New Roman" w:hAnsi="Times New Roman"/>
          <w:szCs w:val="28"/>
        </w:rPr>
        <w:t>ы-</w:t>
      </w:r>
      <w:proofErr w:type="gramEnd"/>
      <w:r w:rsidRPr="00314A50">
        <w:rPr>
          <w:rFonts w:ascii="Times New Roman" w:hAnsi="Times New Roman"/>
          <w:szCs w:val="28"/>
        </w:rPr>
        <w:t>____________________________________ рублей ________ копеек</w:t>
      </w:r>
      <w:r w:rsidR="003E2A09" w:rsidRPr="00314A50">
        <w:rPr>
          <w:rFonts w:ascii="Times New Roman" w:hAnsi="Times New Roman"/>
          <w:szCs w:val="28"/>
        </w:rPr>
        <w:t>,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на основании</w:t>
      </w:r>
    </w:p>
    <w:p w:rsidR="003E2A09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3E2A09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(указываются конкретные документы с указанием реквизитов)</w:t>
      </w:r>
      <w:r w:rsidR="003E2A09" w:rsidRPr="00314A50">
        <w:rPr>
          <w:rFonts w:ascii="Times New Roman" w:hAnsi="Times New Roman"/>
          <w:szCs w:val="28"/>
        </w:rPr>
        <w:t xml:space="preserve"> «</w:t>
      </w:r>
      <w:r w:rsidRPr="00314A50">
        <w:rPr>
          <w:rFonts w:ascii="Times New Roman" w:hAnsi="Times New Roman"/>
          <w:szCs w:val="28"/>
        </w:rPr>
        <w:t>_____»____________20___г.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3E2A09" w:rsidRPr="00314A50" w:rsidRDefault="001F36BC" w:rsidP="00536D35">
      <w:pPr>
        <w:suppressAutoHyphens/>
        <w:spacing w:before="240" w:after="12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Председатель комиссии</w:t>
      </w:r>
      <w:r w:rsidR="004B1FE0">
        <w:rPr>
          <w:rFonts w:ascii="Times New Roman" w:hAnsi="Times New Roman"/>
          <w:szCs w:val="28"/>
        </w:rPr>
        <w:t xml:space="preserve">         </w:t>
      </w:r>
      <w:r w:rsidRPr="00314A50">
        <w:rPr>
          <w:rFonts w:ascii="Times New Roman" w:hAnsi="Times New Roman"/>
          <w:szCs w:val="28"/>
        </w:rPr>
        <w:t xml:space="preserve"> /__________/__________________</w:t>
      </w:r>
    </w:p>
    <w:p w:rsidR="001F36BC" w:rsidRPr="004B1FE0" w:rsidRDefault="004B1FE0" w:rsidP="003E2A09">
      <w:pPr>
        <w:suppressAutoHyphens/>
        <w:ind w:firstLine="709"/>
        <w:rPr>
          <w:rFonts w:ascii="Times New Roman" w:hAnsi="Times New Roman"/>
          <w:i/>
          <w:sz w:val="18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</w:t>
      </w:r>
      <w:r w:rsidR="001F36BC" w:rsidRPr="004B1FE0">
        <w:rPr>
          <w:rFonts w:ascii="Times New Roman" w:hAnsi="Times New Roman"/>
          <w:i/>
          <w:sz w:val="18"/>
          <w:szCs w:val="28"/>
        </w:rPr>
        <w:t xml:space="preserve">(подпись) </w:t>
      </w:r>
      <w:r w:rsidRPr="004B1FE0">
        <w:rPr>
          <w:rFonts w:ascii="Times New Roman" w:hAnsi="Times New Roman"/>
          <w:i/>
          <w:sz w:val="18"/>
          <w:szCs w:val="28"/>
        </w:rPr>
        <w:t xml:space="preserve">             </w:t>
      </w:r>
      <w:r w:rsidR="001F36BC" w:rsidRPr="004B1FE0">
        <w:rPr>
          <w:rFonts w:ascii="Times New Roman" w:hAnsi="Times New Roman"/>
          <w:i/>
          <w:sz w:val="18"/>
          <w:szCs w:val="28"/>
        </w:rPr>
        <w:t>(</w:t>
      </w:r>
      <w:r w:rsidRPr="004B1FE0">
        <w:rPr>
          <w:rFonts w:ascii="Times New Roman" w:hAnsi="Times New Roman"/>
          <w:i/>
          <w:sz w:val="18"/>
          <w:szCs w:val="22"/>
        </w:rPr>
        <w:t>Ф.И.О</w:t>
      </w:r>
      <w:r w:rsidR="001F36BC" w:rsidRPr="004B1FE0">
        <w:rPr>
          <w:rFonts w:ascii="Times New Roman" w:hAnsi="Times New Roman"/>
          <w:i/>
          <w:sz w:val="18"/>
          <w:szCs w:val="28"/>
        </w:rPr>
        <w:t>)</w:t>
      </w:r>
    </w:p>
    <w:p w:rsidR="003E2A09" w:rsidRPr="00314A50" w:rsidRDefault="001F36BC" w:rsidP="00536D35">
      <w:pPr>
        <w:suppressAutoHyphens/>
        <w:spacing w:after="12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Зам. председателя комиссии </w:t>
      </w:r>
      <w:r w:rsidR="004B1FE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/__________/__________________</w:t>
      </w:r>
    </w:p>
    <w:p w:rsidR="001F36BC" w:rsidRPr="004B1FE0" w:rsidRDefault="004B1FE0" w:rsidP="003E2A09">
      <w:pPr>
        <w:suppressAutoHyphens/>
        <w:ind w:firstLine="709"/>
        <w:rPr>
          <w:rFonts w:ascii="Times New Roman" w:hAnsi="Times New Roman"/>
          <w:i/>
          <w:sz w:val="18"/>
          <w:szCs w:val="18"/>
        </w:rPr>
      </w:pPr>
      <w:r w:rsidRPr="004B1FE0">
        <w:rPr>
          <w:rFonts w:ascii="Times New Roman" w:hAnsi="Times New Roman"/>
          <w:i/>
          <w:sz w:val="18"/>
          <w:szCs w:val="18"/>
        </w:rPr>
        <w:t xml:space="preserve">                        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          </w:t>
      </w:r>
      <w:r w:rsidRPr="004B1FE0">
        <w:rPr>
          <w:rFonts w:ascii="Times New Roman" w:hAnsi="Times New Roman"/>
          <w:i/>
          <w:sz w:val="18"/>
          <w:szCs w:val="18"/>
        </w:rPr>
        <w:t xml:space="preserve">    </w:t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="001F36BC" w:rsidRPr="004B1FE0">
        <w:rPr>
          <w:rFonts w:ascii="Times New Roman" w:hAnsi="Times New Roman"/>
          <w:i/>
          <w:sz w:val="18"/>
          <w:szCs w:val="18"/>
        </w:rPr>
        <w:t xml:space="preserve">(подпись) </w:t>
      </w:r>
      <w:r>
        <w:rPr>
          <w:rFonts w:ascii="Times New Roman" w:hAnsi="Times New Roman"/>
          <w:i/>
          <w:sz w:val="18"/>
          <w:szCs w:val="18"/>
        </w:rPr>
        <w:t xml:space="preserve">              </w:t>
      </w:r>
      <w:r w:rsidR="001F36BC" w:rsidRPr="004B1FE0">
        <w:rPr>
          <w:rFonts w:ascii="Times New Roman" w:hAnsi="Times New Roman"/>
          <w:i/>
          <w:sz w:val="18"/>
          <w:szCs w:val="18"/>
        </w:rPr>
        <w:t>(</w:t>
      </w:r>
      <w:r w:rsidRPr="004B1FE0">
        <w:rPr>
          <w:rFonts w:ascii="Times New Roman" w:hAnsi="Times New Roman"/>
          <w:i/>
          <w:sz w:val="18"/>
          <w:szCs w:val="18"/>
        </w:rPr>
        <w:t>Ф.И.О</w:t>
      </w:r>
      <w:r w:rsidR="001F36BC" w:rsidRPr="004B1FE0">
        <w:rPr>
          <w:rFonts w:ascii="Times New Roman" w:hAnsi="Times New Roman"/>
          <w:i/>
          <w:sz w:val="18"/>
          <w:szCs w:val="18"/>
        </w:rPr>
        <w:t>)</w:t>
      </w:r>
    </w:p>
    <w:p w:rsidR="003E2A09" w:rsidRPr="00314A50" w:rsidRDefault="001F36BC" w:rsidP="00536D35">
      <w:pPr>
        <w:suppressAutoHyphens/>
        <w:spacing w:after="12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Члены комиссии </w:t>
      </w:r>
      <w:r w:rsidR="004B1FE0">
        <w:rPr>
          <w:rFonts w:ascii="Times New Roman" w:hAnsi="Times New Roman"/>
          <w:szCs w:val="28"/>
        </w:rPr>
        <w:t xml:space="preserve">                    </w:t>
      </w:r>
      <w:r w:rsidRPr="00314A50">
        <w:rPr>
          <w:rFonts w:ascii="Times New Roman" w:hAnsi="Times New Roman"/>
          <w:szCs w:val="28"/>
        </w:rPr>
        <w:t>/__________/__________________</w:t>
      </w:r>
    </w:p>
    <w:p w:rsidR="001F36BC" w:rsidRPr="004B1FE0" w:rsidRDefault="004B1FE0" w:rsidP="003E2A09">
      <w:pPr>
        <w:suppressAutoHyphens/>
        <w:ind w:firstLine="709"/>
        <w:rPr>
          <w:rFonts w:ascii="Times New Roman" w:hAnsi="Times New Roman"/>
          <w:i/>
          <w:sz w:val="18"/>
          <w:szCs w:val="28"/>
        </w:rPr>
      </w:pPr>
      <w:r w:rsidRPr="004B1FE0">
        <w:rPr>
          <w:rFonts w:ascii="Times New Roman" w:hAnsi="Times New Roman"/>
          <w:i/>
          <w:sz w:val="18"/>
          <w:szCs w:val="28"/>
        </w:rPr>
        <w:t xml:space="preserve">                                            </w:t>
      </w:r>
      <w:r>
        <w:rPr>
          <w:rFonts w:ascii="Times New Roman" w:hAnsi="Times New Roman"/>
          <w:i/>
          <w:sz w:val="18"/>
          <w:szCs w:val="28"/>
        </w:rPr>
        <w:t xml:space="preserve">                       </w:t>
      </w:r>
      <w:r w:rsidRPr="004B1FE0">
        <w:rPr>
          <w:rFonts w:ascii="Times New Roman" w:hAnsi="Times New Roman"/>
          <w:i/>
          <w:sz w:val="18"/>
          <w:szCs w:val="28"/>
        </w:rPr>
        <w:t xml:space="preserve">    </w:t>
      </w:r>
      <w:r>
        <w:rPr>
          <w:rFonts w:ascii="Times New Roman" w:hAnsi="Times New Roman"/>
          <w:i/>
          <w:sz w:val="18"/>
          <w:szCs w:val="28"/>
        </w:rPr>
        <w:t xml:space="preserve">   </w:t>
      </w:r>
      <w:r w:rsidR="001F36BC" w:rsidRPr="004B1FE0">
        <w:rPr>
          <w:rFonts w:ascii="Times New Roman" w:hAnsi="Times New Roman"/>
          <w:i/>
          <w:sz w:val="18"/>
          <w:szCs w:val="28"/>
        </w:rPr>
        <w:t xml:space="preserve">(подпись) </w:t>
      </w:r>
      <w:r>
        <w:rPr>
          <w:rFonts w:ascii="Times New Roman" w:hAnsi="Times New Roman"/>
          <w:i/>
          <w:sz w:val="18"/>
          <w:szCs w:val="28"/>
        </w:rPr>
        <w:t xml:space="preserve">              </w:t>
      </w:r>
      <w:r w:rsidR="001F36BC" w:rsidRPr="004B1FE0">
        <w:rPr>
          <w:rFonts w:ascii="Times New Roman" w:hAnsi="Times New Roman"/>
          <w:i/>
          <w:sz w:val="18"/>
          <w:szCs w:val="28"/>
        </w:rPr>
        <w:t>(</w:t>
      </w:r>
      <w:r w:rsidRPr="004B1FE0">
        <w:rPr>
          <w:rFonts w:ascii="Times New Roman" w:hAnsi="Times New Roman"/>
          <w:i/>
          <w:sz w:val="18"/>
          <w:szCs w:val="18"/>
        </w:rPr>
        <w:t>Ф.И.О</w:t>
      </w:r>
      <w:r w:rsidR="001F36BC" w:rsidRPr="004B1FE0">
        <w:rPr>
          <w:rFonts w:ascii="Times New Roman" w:hAnsi="Times New Roman"/>
          <w:i/>
          <w:sz w:val="18"/>
          <w:szCs w:val="18"/>
        </w:rPr>
        <w:t>)</w:t>
      </w:r>
    </w:p>
    <w:p w:rsidR="003E2A09" w:rsidRPr="00314A50" w:rsidRDefault="004B1FE0" w:rsidP="00536D35">
      <w:pPr>
        <w:suppressAutoHyphens/>
        <w:spacing w:after="12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</w:t>
      </w:r>
      <w:r w:rsidR="001F36BC" w:rsidRPr="00314A50">
        <w:rPr>
          <w:rFonts w:ascii="Times New Roman" w:hAnsi="Times New Roman"/>
          <w:szCs w:val="28"/>
        </w:rPr>
        <w:t>/__________/__________________</w:t>
      </w:r>
    </w:p>
    <w:p w:rsidR="004B1FE0" w:rsidRPr="004B1FE0" w:rsidRDefault="004B1FE0" w:rsidP="004B1FE0">
      <w:pPr>
        <w:suppressAutoHyphens/>
        <w:ind w:firstLine="709"/>
        <w:rPr>
          <w:rFonts w:ascii="Times New Roman" w:hAnsi="Times New Roman"/>
          <w:i/>
          <w:sz w:val="18"/>
          <w:szCs w:val="28"/>
        </w:rPr>
      </w:pPr>
      <w:r w:rsidRPr="004B1FE0">
        <w:rPr>
          <w:rFonts w:ascii="Times New Roman" w:hAnsi="Times New Roman"/>
          <w:i/>
          <w:sz w:val="18"/>
          <w:szCs w:val="28"/>
        </w:rPr>
        <w:t xml:space="preserve">                                            </w:t>
      </w:r>
      <w:r>
        <w:rPr>
          <w:rFonts w:ascii="Times New Roman" w:hAnsi="Times New Roman"/>
          <w:i/>
          <w:sz w:val="18"/>
          <w:szCs w:val="28"/>
        </w:rPr>
        <w:t xml:space="preserve">                       </w:t>
      </w:r>
      <w:r w:rsidRPr="004B1FE0">
        <w:rPr>
          <w:rFonts w:ascii="Times New Roman" w:hAnsi="Times New Roman"/>
          <w:i/>
          <w:sz w:val="18"/>
          <w:szCs w:val="28"/>
        </w:rPr>
        <w:t xml:space="preserve">    </w:t>
      </w:r>
      <w:r>
        <w:rPr>
          <w:rFonts w:ascii="Times New Roman" w:hAnsi="Times New Roman"/>
          <w:i/>
          <w:sz w:val="18"/>
          <w:szCs w:val="28"/>
        </w:rPr>
        <w:t xml:space="preserve">   </w:t>
      </w:r>
      <w:r w:rsidRPr="004B1FE0">
        <w:rPr>
          <w:rFonts w:ascii="Times New Roman" w:hAnsi="Times New Roman"/>
          <w:i/>
          <w:sz w:val="18"/>
          <w:szCs w:val="28"/>
        </w:rPr>
        <w:t xml:space="preserve">(подпись) </w:t>
      </w:r>
      <w:r>
        <w:rPr>
          <w:rFonts w:ascii="Times New Roman" w:hAnsi="Times New Roman"/>
          <w:i/>
          <w:sz w:val="18"/>
          <w:szCs w:val="28"/>
        </w:rPr>
        <w:t xml:space="preserve">              </w:t>
      </w:r>
      <w:r w:rsidRPr="004B1FE0">
        <w:rPr>
          <w:rFonts w:ascii="Times New Roman" w:hAnsi="Times New Roman"/>
          <w:i/>
          <w:sz w:val="18"/>
          <w:szCs w:val="28"/>
        </w:rPr>
        <w:t>(</w:t>
      </w:r>
      <w:r w:rsidRPr="004B1FE0">
        <w:rPr>
          <w:rFonts w:ascii="Times New Roman" w:hAnsi="Times New Roman"/>
          <w:i/>
          <w:sz w:val="18"/>
          <w:szCs w:val="18"/>
        </w:rPr>
        <w:t>Ф.И.О)</w:t>
      </w:r>
    </w:p>
    <w:p w:rsidR="003E2A09" w:rsidRPr="00314A50" w:rsidRDefault="004B1FE0" w:rsidP="003E2A09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</w:t>
      </w:r>
      <w:r w:rsidR="001F36BC" w:rsidRPr="00314A50">
        <w:rPr>
          <w:rFonts w:ascii="Times New Roman" w:hAnsi="Times New Roman"/>
          <w:szCs w:val="28"/>
        </w:rPr>
        <w:t>/__________/__________________</w:t>
      </w:r>
    </w:p>
    <w:p w:rsidR="004B1FE0" w:rsidRPr="004B1FE0" w:rsidRDefault="004B1FE0" w:rsidP="004B1FE0">
      <w:pPr>
        <w:suppressAutoHyphens/>
        <w:ind w:firstLine="709"/>
        <w:rPr>
          <w:rFonts w:ascii="Times New Roman" w:hAnsi="Times New Roman"/>
          <w:i/>
          <w:sz w:val="18"/>
          <w:szCs w:val="28"/>
        </w:rPr>
      </w:pPr>
      <w:r w:rsidRPr="004B1FE0">
        <w:rPr>
          <w:rFonts w:ascii="Times New Roman" w:hAnsi="Times New Roman"/>
          <w:i/>
          <w:sz w:val="18"/>
          <w:szCs w:val="28"/>
        </w:rPr>
        <w:t xml:space="preserve">                                            </w:t>
      </w:r>
      <w:r>
        <w:rPr>
          <w:rFonts w:ascii="Times New Roman" w:hAnsi="Times New Roman"/>
          <w:i/>
          <w:sz w:val="18"/>
          <w:szCs w:val="28"/>
        </w:rPr>
        <w:t xml:space="preserve">                       </w:t>
      </w:r>
      <w:r w:rsidRPr="004B1FE0">
        <w:rPr>
          <w:rFonts w:ascii="Times New Roman" w:hAnsi="Times New Roman"/>
          <w:i/>
          <w:sz w:val="18"/>
          <w:szCs w:val="28"/>
        </w:rPr>
        <w:t xml:space="preserve">    </w:t>
      </w:r>
      <w:r>
        <w:rPr>
          <w:rFonts w:ascii="Times New Roman" w:hAnsi="Times New Roman"/>
          <w:i/>
          <w:sz w:val="18"/>
          <w:szCs w:val="28"/>
        </w:rPr>
        <w:t xml:space="preserve">   </w:t>
      </w:r>
      <w:r w:rsidRPr="004B1FE0">
        <w:rPr>
          <w:rFonts w:ascii="Times New Roman" w:hAnsi="Times New Roman"/>
          <w:i/>
          <w:sz w:val="18"/>
          <w:szCs w:val="28"/>
        </w:rPr>
        <w:t xml:space="preserve">(подпись) </w:t>
      </w:r>
      <w:r>
        <w:rPr>
          <w:rFonts w:ascii="Times New Roman" w:hAnsi="Times New Roman"/>
          <w:i/>
          <w:sz w:val="18"/>
          <w:szCs w:val="28"/>
        </w:rPr>
        <w:t xml:space="preserve">              </w:t>
      </w:r>
      <w:r w:rsidRPr="004B1FE0">
        <w:rPr>
          <w:rFonts w:ascii="Times New Roman" w:hAnsi="Times New Roman"/>
          <w:i/>
          <w:sz w:val="18"/>
          <w:szCs w:val="28"/>
        </w:rPr>
        <w:t>(</w:t>
      </w:r>
      <w:r w:rsidRPr="004B1FE0">
        <w:rPr>
          <w:rFonts w:ascii="Times New Roman" w:hAnsi="Times New Roman"/>
          <w:i/>
          <w:sz w:val="18"/>
          <w:szCs w:val="18"/>
        </w:rPr>
        <w:t>Ф.И.О)</w:t>
      </w:r>
    </w:p>
    <w:p w:rsidR="00536D35" w:rsidRPr="00536D35" w:rsidRDefault="000B015B" w:rsidP="00536D35">
      <w:pPr>
        <w:suppressAutoHyphens/>
        <w:ind w:firstLine="0"/>
        <w:jc w:val="right"/>
        <w:rPr>
          <w:rFonts w:ascii="Times New Roman" w:hAnsi="Times New Roman"/>
        </w:rPr>
      </w:pPr>
      <w:r w:rsidRPr="00314A50">
        <w:rPr>
          <w:rFonts w:ascii="Times New Roman" w:hAnsi="Times New Roman"/>
          <w:szCs w:val="28"/>
        </w:rPr>
        <w:br w:type="page"/>
      </w:r>
      <w:r w:rsidR="00536D35" w:rsidRPr="00536D35">
        <w:rPr>
          <w:rFonts w:ascii="Times New Roman" w:hAnsi="Times New Roman"/>
        </w:rPr>
        <w:lastRenderedPageBreak/>
        <w:t>Приложение № 2</w:t>
      </w:r>
      <w:r w:rsidR="00536D35" w:rsidRPr="00536D35">
        <w:rPr>
          <w:rFonts w:ascii="Times New Roman" w:hAnsi="Times New Roman"/>
          <w:szCs w:val="28"/>
        </w:rPr>
        <w:t xml:space="preserve"> </w:t>
      </w:r>
      <w:r w:rsidR="00536D35" w:rsidRPr="00536D35">
        <w:rPr>
          <w:rFonts w:ascii="Times New Roman" w:hAnsi="Times New Roman"/>
        </w:rPr>
        <w:t xml:space="preserve">к Постановлению </w:t>
      </w:r>
    </w:p>
    <w:p w:rsidR="00536D35" w:rsidRPr="00536D35" w:rsidRDefault="00536D35" w:rsidP="00536D35">
      <w:pPr>
        <w:suppressAutoHyphens/>
        <w:ind w:firstLine="0"/>
        <w:jc w:val="right"/>
        <w:rPr>
          <w:rFonts w:ascii="Times New Roman" w:hAnsi="Times New Roman"/>
        </w:rPr>
      </w:pPr>
      <w:r w:rsidRPr="00536D35">
        <w:rPr>
          <w:rFonts w:ascii="Times New Roman" w:hAnsi="Times New Roman"/>
        </w:rPr>
        <w:t xml:space="preserve">Администрации </w:t>
      </w:r>
      <w:proofErr w:type="gramStart"/>
      <w:r w:rsidRPr="00536D35">
        <w:rPr>
          <w:rFonts w:ascii="Times New Roman" w:hAnsi="Times New Roman"/>
        </w:rPr>
        <w:t>муниципального</w:t>
      </w:r>
      <w:proofErr w:type="gramEnd"/>
      <w:r w:rsidRPr="00536D35">
        <w:rPr>
          <w:rFonts w:ascii="Times New Roman" w:hAnsi="Times New Roman"/>
        </w:rPr>
        <w:t xml:space="preserve"> </w:t>
      </w:r>
    </w:p>
    <w:p w:rsidR="00536D35" w:rsidRPr="00536D35" w:rsidRDefault="00536D35" w:rsidP="00536D35">
      <w:pPr>
        <w:suppressAutoHyphens/>
        <w:ind w:firstLine="0"/>
        <w:jc w:val="right"/>
        <w:rPr>
          <w:rFonts w:ascii="Times New Roman" w:hAnsi="Times New Roman"/>
          <w:szCs w:val="28"/>
        </w:rPr>
      </w:pPr>
      <w:r w:rsidRPr="00536D35">
        <w:rPr>
          <w:rFonts w:ascii="Times New Roman" w:hAnsi="Times New Roman"/>
        </w:rPr>
        <w:t xml:space="preserve">района «Шилкинский район» </w:t>
      </w:r>
    </w:p>
    <w:p w:rsidR="00536D35" w:rsidRPr="00536D35" w:rsidRDefault="00536D35" w:rsidP="00536D35">
      <w:pPr>
        <w:suppressAutoHyphens/>
        <w:ind w:firstLine="0"/>
        <w:jc w:val="right"/>
        <w:rPr>
          <w:rFonts w:ascii="Times New Roman" w:hAnsi="Times New Roman"/>
          <w:szCs w:val="28"/>
        </w:rPr>
      </w:pPr>
      <w:r w:rsidRPr="00536D35">
        <w:rPr>
          <w:rFonts w:ascii="Times New Roman" w:hAnsi="Times New Roman"/>
        </w:rPr>
        <w:t>от ____октября 2025 года №____</w:t>
      </w:r>
    </w:p>
    <w:p w:rsidR="003E2A09" w:rsidRPr="00314A50" w:rsidRDefault="003E2A09" w:rsidP="00536D35">
      <w:pPr>
        <w:suppressAutoHyphens/>
        <w:ind w:right="5930" w:firstLine="0"/>
        <w:rPr>
          <w:rFonts w:ascii="Times New Roman" w:hAnsi="Times New Roman"/>
          <w:bCs/>
          <w:szCs w:val="28"/>
        </w:rPr>
      </w:pP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bCs/>
          <w:szCs w:val="28"/>
        </w:rPr>
      </w:pPr>
    </w:p>
    <w:p w:rsidR="001F36BC" w:rsidRPr="00314A50" w:rsidRDefault="001F36BC" w:rsidP="003E2A09">
      <w:pPr>
        <w:pStyle w:val="Title"/>
        <w:rPr>
          <w:rFonts w:ascii="Times New Roman" w:hAnsi="Times New Roman" w:cs="Times New Roman"/>
          <w:kern w:val="0"/>
        </w:rPr>
      </w:pPr>
      <w:r w:rsidRPr="00314A50">
        <w:rPr>
          <w:rFonts w:ascii="Times New Roman" w:hAnsi="Times New Roman" w:cs="Times New Roman"/>
          <w:kern w:val="0"/>
        </w:rPr>
        <w:t>Положение о комиссии по поступлению и выбытию активов</w:t>
      </w:r>
      <w:r w:rsidR="003E2A09" w:rsidRPr="00314A50">
        <w:rPr>
          <w:rFonts w:ascii="Times New Roman" w:hAnsi="Times New Roman" w:cs="Times New Roman"/>
        </w:rPr>
        <w:t xml:space="preserve">, </w:t>
      </w:r>
      <w:r w:rsidRPr="00314A50">
        <w:rPr>
          <w:rFonts w:ascii="Times New Roman" w:hAnsi="Times New Roman" w:cs="Times New Roman"/>
          <w:kern w:val="0"/>
        </w:rPr>
        <w:t>в целях подготовки решений о признании безнадежной к взысканию задолженности по платежам в бюджет муниципального района «Шилкинский район»</w:t>
      </w: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bCs/>
          <w:szCs w:val="28"/>
        </w:rPr>
      </w:pP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bCs/>
          <w:szCs w:val="28"/>
        </w:rPr>
      </w:pPr>
    </w:p>
    <w:p w:rsidR="001F36BC" w:rsidRPr="00314A50" w:rsidRDefault="001F36BC" w:rsidP="003E2A09">
      <w:pPr>
        <w:pStyle w:val="2"/>
        <w:rPr>
          <w:rFonts w:ascii="Times New Roman" w:hAnsi="Times New Roman" w:cs="Times New Roman"/>
        </w:rPr>
      </w:pPr>
      <w:r w:rsidRPr="00314A50">
        <w:rPr>
          <w:rFonts w:ascii="Times New Roman" w:hAnsi="Times New Roman" w:cs="Times New Roman"/>
        </w:rPr>
        <w:t>1. Общие положения</w:t>
      </w: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1.1. Настоящее Положение устанавливает порядок деятельности комиссии по поступлению и выбытию активов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в целях подготовки решений о признании безнадежной к взысканию задолженности по платежам в бюджет муниципального района «Шилкинский район» (далее</w:t>
      </w:r>
      <w:r w:rsidR="00536D35">
        <w:rPr>
          <w:rFonts w:ascii="Times New Roman" w:hAnsi="Times New Roman"/>
          <w:szCs w:val="28"/>
        </w:rPr>
        <w:t xml:space="preserve"> -</w:t>
      </w:r>
      <w:r w:rsidRPr="00314A50">
        <w:rPr>
          <w:rFonts w:ascii="Times New Roman" w:hAnsi="Times New Roman"/>
          <w:szCs w:val="28"/>
        </w:rPr>
        <w:t xml:space="preserve"> Комиссия)</w:t>
      </w:r>
    </w:p>
    <w:p w:rsidR="003E2A09" w:rsidRPr="00773358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1.2. </w:t>
      </w:r>
      <w:proofErr w:type="gramStart"/>
      <w:r w:rsidRPr="00314A50">
        <w:rPr>
          <w:rFonts w:ascii="Times New Roman" w:hAnsi="Times New Roman"/>
          <w:szCs w:val="28"/>
        </w:rPr>
        <w:t>Комиссия в своей деятельности руководствуется Конституцией</w:t>
      </w:r>
      <w:r w:rsidR="00536D35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Российской Федерации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федеральными законами и иными нормативными правовыми актами Российской Федерации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законами и иными нормативными правовыми актами Забайкальского края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правовыми актами органов местного самоуправления Шилкинского района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а также настоящим Положением и Порядком принятия решений о признании безнадежной к взысканию задолженности по платежам в бюджет муниципального района «Шилкинский район».</w:t>
      </w:r>
      <w:proofErr w:type="gramEnd"/>
    </w:p>
    <w:p w:rsidR="003E2A09" w:rsidRPr="00773358" w:rsidRDefault="001F36BC" w:rsidP="00773358">
      <w:pPr>
        <w:pStyle w:val="2"/>
        <w:spacing w:before="240" w:after="240"/>
        <w:rPr>
          <w:rFonts w:ascii="Times New Roman" w:hAnsi="Times New Roman" w:cs="Times New Roman"/>
          <w:sz w:val="28"/>
        </w:rPr>
      </w:pPr>
      <w:r w:rsidRPr="00773358">
        <w:rPr>
          <w:rFonts w:ascii="Times New Roman" w:hAnsi="Times New Roman" w:cs="Times New Roman"/>
          <w:sz w:val="28"/>
        </w:rPr>
        <w:t>2. Основные функции Комиссии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Основными функциями Комиссии являются: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2.1. Рассмотрение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проверка и анализ документов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представленных в соответствии с Порядком принятия решений о признании безнадежной к взысканию задолженности по платежам в бюджет муниципального района «Шилкинский район».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2.2. Оценка обоснованности признания безнадежной к взысканию и списания задолженности.</w:t>
      </w:r>
    </w:p>
    <w:p w:rsidR="003E2A09" w:rsidRPr="00773358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2.3. Решение вопросов о признании безнадежной для взыскания и списания задолженности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возврате пакета документов для дополнительного обоснования невозможности взыскания задолженности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об отказе в списании задолженности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 продолжении и (или) возобновлении мер по взысканию задолженности.</w:t>
      </w:r>
    </w:p>
    <w:p w:rsidR="003E2A09" w:rsidRPr="00773358" w:rsidRDefault="001F36BC" w:rsidP="00773358">
      <w:pPr>
        <w:pStyle w:val="2"/>
        <w:spacing w:before="240" w:after="240"/>
        <w:rPr>
          <w:rFonts w:ascii="Times New Roman" w:hAnsi="Times New Roman" w:cs="Times New Roman"/>
          <w:sz w:val="28"/>
        </w:rPr>
      </w:pPr>
      <w:r w:rsidRPr="00773358">
        <w:rPr>
          <w:rFonts w:ascii="Times New Roman" w:hAnsi="Times New Roman" w:cs="Times New Roman"/>
          <w:sz w:val="28"/>
        </w:rPr>
        <w:t>3. Права Комиссии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Комиссия для выполнения возложенных на нее задач имеет право: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3.1. Рассматривать на своих заседаниях вопросы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относящиеся к ее компетенции.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3.2. Вносить в установленном порядке предложения с целью реализации решения о признании безнадежной для взыскания и списании задолженности.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3.3. Запрашивать в установленном порядке у федеральных государственных служб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территориальных органов и прочих организаций необходимые для деятельности Комиссии материалы.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3.4. Приглашать для участия в работе Комиссии и заслушивать представителей федеральных государственных служб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территориальных органов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федеральных органов исполнительной власти и организаций по вопросам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относящимся к компетенции Комиссии.</w:t>
      </w:r>
    </w:p>
    <w:p w:rsidR="003E2A09" w:rsidRPr="00773358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3.5. Мотивированным решением отложить рассмотрение представленных для заключения материалов на определенный срок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снять их с обсуждения либо отказать в списании задолженности.</w:t>
      </w:r>
    </w:p>
    <w:p w:rsidR="003E2A09" w:rsidRPr="00773358" w:rsidRDefault="001F36BC" w:rsidP="00773358">
      <w:pPr>
        <w:pStyle w:val="2"/>
        <w:spacing w:before="240" w:after="240"/>
        <w:rPr>
          <w:rFonts w:ascii="Times New Roman" w:hAnsi="Times New Roman" w:cs="Times New Roman"/>
          <w:sz w:val="28"/>
        </w:rPr>
      </w:pPr>
      <w:r w:rsidRPr="00773358">
        <w:rPr>
          <w:rFonts w:ascii="Times New Roman" w:hAnsi="Times New Roman" w:cs="Times New Roman"/>
          <w:sz w:val="28"/>
        </w:rPr>
        <w:lastRenderedPageBreak/>
        <w:t>4. Организация деятельности Комиссии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4.1. Заседания Комиссии проводятся по мере необходимости. Дату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время и место проведения заседания Комиссии определяет ее председатель либо лицо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исполняющее его обязанности.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4.2. Заседания Комиссии проводятся председателем Комиссии или лицом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исполняющим его обязанности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 оформляются протоколом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который подписывается председателем Комиссии или лицом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исполняющим его обязанности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 секретарем Комиссии.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4.3. Заседание Комиссии является правомочным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если на нем присутствует более половины членов Комиссии.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4.4. Решение Комиссии принимается путем открытого голосования простым большинством голосов от числа членов Комиссии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присутствующих на ее заседании.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4.5. Решение Комиссии о признании безнадежной к взысканию задолженности по платежам в бюджет муниципального района «Шилкинский район» в течение 10 рабочих дней оформляется актом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содержащим следующую информацию:</w:t>
      </w:r>
    </w:p>
    <w:p w:rsidR="00536D35" w:rsidRPr="00314A50" w:rsidRDefault="00536D35" w:rsidP="00536D35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а) п</w:t>
      </w:r>
      <w:r w:rsidRPr="00314A50">
        <w:rPr>
          <w:rFonts w:ascii="Times New Roman" w:hAnsi="Times New Roman"/>
          <w:szCs w:val="28"/>
        </w:rPr>
        <w:t>олное наименование организации (фамилия, имя, отчество физического лица);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б) и</w:t>
      </w:r>
      <w:r w:rsidRPr="00314A50">
        <w:rPr>
          <w:rFonts w:ascii="Times New Roman" w:hAnsi="Times New Roman"/>
          <w:szCs w:val="28"/>
        </w:rPr>
        <w:t xml:space="preserve">дентификационный </w:t>
      </w:r>
      <w:r w:rsidRPr="003B268C">
        <w:rPr>
          <w:rFonts w:ascii="Times New Roman" w:hAnsi="Times New Roman"/>
          <w:szCs w:val="28"/>
        </w:rPr>
        <w:t>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в) с</w:t>
      </w:r>
      <w:r w:rsidRPr="00314A50">
        <w:rPr>
          <w:rFonts w:ascii="Times New Roman" w:hAnsi="Times New Roman"/>
          <w:szCs w:val="28"/>
        </w:rPr>
        <w:t>ведения о платеже, по которому возникла задолженность;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г) к</w:t>
      </w:r>
      <w:r w:rsidRPr="00314A50">
        <w:rPr>
          <w:rFonts w:ascii="Times New Roman" w:hAnsi="Times New Roman"/>
          <w:szCs w:val="28"/>
        </w:rPr>
        <w:t>од классификации доходов бюджета муниципального района «Шилкинский район», по которому учитывается задолженность по платежам в бюджет муниципального района «Шилкинский район», его наименование;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д) с</w:t>
      </w:r>
      <w:r w:rsidRPr="00314A50">
        <w:rPr>
          <w:rFonts w:ascii="Times New Roman" w:hAnsi="Times New Roman"/>
          <w:szCs w:val="28"/>
        </w:rPr>
        <w:t>умма задолженности по платежам в бюджет муниципального района «Шилкинский район»;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е) с</w:t>
      </w:r>
      <w:r w:rsidRPr="00314A50">
        <w:rPr>
          <w:rFonts w:ascii="Times New Roman" w:hAnsi="Times New Roman"/>
          <w:szCs w:val="28"/>
        </w:rPr>
        <w:t>умма задолженности по пеням и штрафам по соответствующим платежам в бюджет</w:t>
      </w:r>
      <w:r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муниципального района «Шилкинский район»;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ж) д</w:t>
      </w:r>
      <w:r w:rsidRPr="00314A50">
        <w:rPr>
          <w:rFonts w:ascii="Times New Roman" w:hAnsi="Times New Roman"/>
          <w:szCs w:val="28"/>
        </w:rPr>
        <w:t>ата принятия решения о признании безнадежной к взысканию задолженности по платежам в бюджет</w:t>
      </w:r>
      <w:r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муниципального района «Шилкинский район»;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з) п</w:t>
      </w:r>
      <w:r w:rsidRPr="00314A50">
        <w:rPr>
          <w:rFonts w:ascii="Times New Roman" w:hAnsi="Times New Roman"/>
          <w:szCs w:val="28"/>
        </w:rPr>
        <w:t>одписи членов комиссии.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4.6. Председатель Комиссии: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руководит организацией деятельности Комиссии и обеспечивает ее планирование;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распределяет обязанности между членами Комиссии и секретарем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вправе вносить предложения в повестку дня заседания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знакомится с материалами по вопросам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рассматриваемым Комиссией;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председательствует на заседаниях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вправе вносить предложения по вопросам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находящимся в компетенции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подписывает протоколы заседаний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- организует </w:t>
      </w:r>
      <w:proofErr w:type="gramStart"/>
      <w:r w:rsidRPr="00314A50">
        <w:rPr>
          <w:rFonts w:ascii="Times New Roman" w:hAnsi="Times New Roman"/>
          <w:szCs w:val="28"/>
        </w:rPr>
        <w:t>контроль за</w:t>
      </w:r>
      <w:proofErr w:type="gramEnd"/>
      <w:r w:rsidRPr="00314A50">
        <w:rPr>
          <w:rFonts w:ascii="Times New Roman" w:hAnsi="Times New Roman"/>
          <w:szCs w:val="28"/>
        </w:rPr>
        <w:t xml:space="preserve"> выполнением решений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принятых Комиссией.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4.7. Члены Комиссии: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вправе вносить предложения в повестку дня заседаний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знакомятся с материалами по вопросам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рассматриваемым Комиссией;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лично участвуют в заседаниях Комиссии;</w:t>
      </w:r>
    </w:p>
    <w:p w:rsidR="001F36BC" w:rsidRPr="00314A50" w:rsidRDefault="001F36BC" w:rsidP="00773358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вправе вносить предложения по вопросам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находящимся в компетенции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выполняют поручения Комисс</w:t>
      </w:r>
      <w:proofErr w:type="gramStart"/>
      <w:r w:rsidRPr="00314A50">
        <w:rPr>
          <w:rFonts w:ascii="Times New Roman" w:hAnsi="Times New Roman"/>
          <w:szCs w:val="28"/>
        </w:rPr>
        <w:t>ии и ее</w:t>
      </w:r>
      <w:proofErr w:type="gramEnd"/>
      <w:r w:rsidRPr="00314A50">
        <w:rPr>
          <w:rFonts w:ascii="Times New Roman" w:hAnsi="Times New Roman"/>
          <w:szCs w:val="28"/>
        </w:rPr>
        <w:t xml:space="preserve"> председателя либо лица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исполняющего его обязанности;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участвуют в подготовке вопросов на заседания Комиссии и осуществляют необходимые меры по выполнению ее решений</w:t>
      </w:r>
      <w:r w:rsidR="003E2A09" w:rsidRPr="00314A50">
        <w:rPr>
          <w:rFonts w:ascii="Times New Roman" w:hAnsi="Times New Roman"/>
          <w:szCs w:val="28"/>
        </w:rPr>
        <w:t xml:space="preserve">, </w:t>
      </w:r>
      <w:proofErr w:type="gramStart"/>
      <w:r w:rsidRPr="00314A50">
        <w:rPr>
          <w:rFonts w:ascii="Times New Roman" w:hAnsi="Times New Roman"/>
          <w:szCs w:val="28"/>
        </w:rPr>
        <w:t>контролю за</w:t>
      </w:r>
      <w:proofErr w:type="gramEnd"/>
      <w:r w:rsidRPr="00314A50">
        <w:rPr>
          <w:rFonts w:ascii="Times New Roman" w:hAnsi="Times New Roman"/>
          <w:szCs w:val="28"/>
        </w:rPr>
        <w:t xml:space="preserve"> их реализацией.</w:t>
      </w:r>
    </w:p>
    <w:p w:rsidR="00536D35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4.8. Решение Комиссии о признании безнадежной к взысканию задолженности по платежам в бюджет муниципального района «Шилкинский район»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является основанием для списания задолженности и отметки во всех регистрах бухгалтерского учета и в бухгалтерской (финансовой) отчетности.</w:t>
      </w:r>
    </w:p>
    <w:p w:rsidR="003E2A09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4.9</w:t>
      </w:r>
      <w:r w:rsidR="001F36BC" w:rsidRPr="00314A50">
        <w:rPr>
          <w:rFonts w:ascii="Times New Roman" w:hAnsi="Times New Roman"/>
          <w:szCs w:val="28"/>
        </w:rPr>
        <w:t>. Списание сумм задолженности производится в соответствии с действующим законодательством Российской Федерации о бухгалтерском учете.</w:t>
      </w:r>
      <w:r w:rsidR="003E2A09" w:rsidRPr="00314A50">
        <w:rPr>
          <w:rFonts w:ascii="Times New Roman" w:hAnsi="Times New Roman"/>
          <w:szCs w:val="28"/>
        </w:rPr>
        <w:t xml:space="preserve"> </w:t>
      </w:r>
    </w:p>
    <w:p w:rsidR="00773358" w:rsidRPr="00314A50" w:rsidRDefault="00773358" w:rsidP="00773358">
      <w:pPr>
        <w:suppressAutoHyphens/>
        <w:ind w:firstLine="709"/>
        <w:rPr>
          <w:rFonts w:ascii="Times New Roman" w:hAnsi="Times New Roman"/>
          <w:szCs w:val="28"/>
        </w:rPr>
      </w:pPr>
    </w:p>
    <w:p w:rsidR="00773358" w:rsidRPr="00773358" w:rsidRDefault="00773358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773358">
        <w:rPr>
          <w:rFonts w:ascii="Times New Roman" w:hAnsi="Times New Roman"/>
          <w:szCs w:val="28"/>
        </w:rPr>
        <w:lastRenderedPageBreak/>
        <w:t>5. Оформленный комиссией акт о признании безнадежной к взысканию задолженности по платежам в бюджет муниципального района «Шилкинский район» утверждается руководителем администратора доходов бюджета.</w:t>
      </w:r>
    </w:p>
    <w:p w:rsidR="00773358" w:rsidRDefault="00773358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773358">
        <w:rPr>
          <w:rFonts w:ascii="Times New Roman" w:hAnsi="Times New Roman"/>
          <w:szCs w:val="28"/>
        </w:rPr>
        <w:t>При несогласии с принятым Комиссией решением член Комиссии вправе изложить в письменной форме свое особое мнение, которое подлежит обязательному приобщению к принятому заключению.</w:t>
      </w:r>
      <w:r w:rsidR="000B015B" w:rsidRPr="00314A50">
        <w:rPr>
          <w:rFonts w:ascii="Times New Roman" w:hAnsi="Times New Roman"/>
          <w:szCs w:val="28"/>
        </w:rPr>
        <w:br w:type="page"/>
      </w:r>
    </w:p>
    <w:p w:rsidR="00773358" w:rsidRDefault="003E2A09" w:rsidP="00773358">
      <w:pPr>
        <w:suppressAutoHyphens/>
        <w:ind w:firstLine="709"/>
        <w:jc w:val="right"/>
        <w:rPr>
          <w:rFonts w:ascii="Times New Roman" w:hAnsi="Times New Roman"/>
          <w:szCs w:val="28"/>
        </w:rPr>
      </w:pPr>
      <w:r w:rsidRPr="00773358">
        <w:rPr>
          <w:rFonts w:ascii="Times New Roman" w:hAnsi="Times New Roman"/>
          <w:i/>
        </w:rPr>
        <w:lastRenderedPageBreak/>
        <w:t>У</w:t>
      </w:r>
      <w:r w:rsidR="00773358" w:rsidRPr="00773358">
        <w:rPr>
          <w:rFonts w:ascii="Times New Roman" w:hAnsi="Times New Roman"/>
          <w:i/>
        </w:rPr>
        <w:t>твержден</w:t>
      </w:r>
      <w:r w:rsidR="00773358" w:rsidRPr="00773358">
        <w:rPr>
          <w:rFonts w:ascii="Times New Roman" w:hAnsi="Times New Roman"/>
          <w:i/>
          <w:szCs w:val="28"/>
        </w:rPr>
        <w:t xml:space="preserve"> </w:t>
      </w:r>
    </w:p>
    <w:p w:rsidR="00773358" w:rsidRDefault="00773358" w:rsidP="00773358">
      <w:pPr>
        <w:suppressAutoHyphens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1F36BC" w:rsidRPr="00314A50">
        <w:rPr>
          <w:rFonts w:ascii="Times New Roman" w:hAnsi="Times New Roman"/>
        </w:rPr>
        <w:t>остановлением</w:t>
      </w:r>
      <w:r w:rsidR="003E2A09" w:rsidRPr="00314A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="001F36BC" w:rsidRPr="00314A50">
        <w:rPr>
          <w:rFonts w:ascii="Times New Roman" w:hAnsi="Times New Roman"/>
        </w:rPr>
        <w:t>дминистрации</w:t>
      </w:r>
      <w:r w:rsidR="003E2A09" w:rsidRPr="00314A50">
        <w:rPr>
          <w:rFonts w:ascii="Times New Roman" w:hAnsi="Times New Roman"/>
        </w:rPr>
        <w:t xml:space="preserve"> </w:t>
      </w:r>
      <w:proofErr w:type="gramStart"/>
      <w:r w:rsidR="001F36BC" w:rsidRPr="00314A50">
        <w:rPr>
          <w:rFonts w:ascii="Times New Roman" w:hAnsi="Times New Roman"/>
        </w:rPr>
        <w:t>муниципального</w:t>
      </w:r>
      <w:proofErr w:type="gramEnd"/>
      <w:r w:rsidR="001F36BC" w:rsidRPr="00314A50">
        <w:rPr>
          <w:rFonts w:ascii="Times New Roman" w:hAnsi="Times New Roman"/>
        </w:rPr>
        <w:t xml:space="preserve"> </w:t>
      </w:r>
    </w:p>
    <w:p w:rsidR="00773358" w:rsidRDefault="001F36BC" w:rsidP="00773358">
      <w:pPr>
        <w:suppressAutoHyphens/>
        <w:ind w:firstLine="709"/>
        <w:jc w:val="right"/>
        <w:rPr>
          <w:rFonts w:ascii="Times New Roman" w:hAnsi="Times New Roman"/>
        </w:rPr>
      </w:pPr>
      <w:r w:rsidRPr="00314A50">
        <w:rPr>
          <w:rFonts w:ascii="Times New Roman" w:hAnsi="Times New Roman"/>
        </w:rPr>
        <w:t>района</w:t>
      </w:r>
      <w:r w:rsidR="003E2A09" w:rsidRPr="00314A50">
        <w:rPr>
          <w:rFonts w:ascii="Times New Roman" w:hAnsi="Times New Roman"/>
        </w:rPr>
        <w:t xml:space="preserve"> «</w:t>
      </w:r>
      <w:r w:rsidRPr="00314A50">
        <w:rPr>
          <w:rFonts w:ascii="Times New Roman" w:hAnsi="Times New Roman"/>
        </w:rPr>
        <w:t>Шилкинский район»</w:t>
      </w:r>
      <w:r w:rsidR="003E2A09" w:rsidRPr="00314A50">
        <w:rPr>
          <w:rFonts w:ascii="Times New Roman" w:hAnsi="Times New Roman"/>
        </w:rPr>
        <w:t xml:space="preserve"> </w:t>
      </w:r>
    </w:p>
    <w:p w:rsidR="001F36BC" w:rsidRPr="00314A50" w:rsidRDefault="001F36BC" w:rsidP="00773358">
      <w:pPr>
        <w:suppressAutoHyphens/>
        <w:ind w:firstLine="709"/>
        <w:jc w:val="right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</w:rPr>
        <w:t xml:space="preserve">от </w:t>
      </w:r>
      <w:r w:rsidR="00773358">
        <w:rPr>
          <w:rFonts w:ascii="Times New Roman" w:hAnsi="Times New Roman"/>
        </w:rPr>
        <w:t>____________2025</w:t>
      </w:r>
      <w:r w:rsidR="003E2A09" w:rsidRPr="00314A50">
        <w:rPr>
          <w:rFonts w:ascii="Times New Roman" w:hAnsi="Times New Roman"/>
        </w:rPr>
        <w:t xml:space="preserve"> года №</w:t>
      </w:r>
      <w:r w:rsidR="00773358">
        <w:rPr>
          <w:rFonts w:ascii="Times New Roman" w:hAnsi="Times New Roman"/>
        </w:rPr>
        <w:t>_____</w:t>
      </w:r>
      <w:r w:rsidR="003E2A09" w:rsidRPr="00314A50">
        <w:rPr>
          <w:rFonts w:ascii="Times New Roman" w:hAnsi="Times New Roman"/>
        </w:rPr>
        <w:t xml:space="preserve"> 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3E2A09" w:rsidRPr="00314A50" w:rsidRDefault="003E2A09" w:rsidP="00773358">
      <w:pPr>
        <w:suppressAutoHyphens/>
        <w:ind w:firstLine="709"/>
        <w:rPr>
          <w:rFonts w:ascii="Times New Roman" w:hAnsi="Times New Roman"/>
          <w:szCs w:val="28"/>
        </w:rPr>
      </w:pPr>
    </w:p>
    <w:p w:rsidR="00773358" w:rsidRDefault="00773358" w:rsidP="00773358">
      <w:pPr>
        <w:pStyle w:val="Title"/>
        <w:spacing w:after="0"/>
        <w:rPr>
          <w:rFonts w:ascii="Times New Roman" w:hAnsi="Times New Roman" w:cs="Times New Roman"/>
          <w:kern w:val="0"/>
          <w:sz w:val="28"/>
        </w:rPr>
      </w:pPr>
      <w:r w:rsidRPr="00773358">
        <w:rPr>
          <w:rFonts w:ascii="Times New Roman" w:hAnsi="Times New Roman" w:cs="Times New Roman"/>
          <w:kern w:val="0"/>
          <w:sz w:val="28"/>
        </w:rPr>
        <w:t>С</w:t>
      </w:r>
      <w:r w:rsidRPr="00773358">
        <w:rPr>
          <w:rFonts w:ascii="Times New Roman" w:hAnsi="Times New Roman" w:cs="Times New Roman"/>
          <w:sz w:val="28"/>
        </w:rPr>
        <w:t xml:space="preserve">ОСТАВ </w:t>
      </w:r>
      <w:r w:rsidRPr="00773358">
        <w:rPr>
          <w:rFonts w:ascii="Times New Roman" w:hAnsi="Times New Roman" w:cs="Times New Roman"/>
          <w:kern w:val="0"/>
          <w:sz w:val="28"/>
        </w:rPr>
        <w:t xml:space="preserve">КОМИССИИ </w:t>
      </w:r>
    </w:p>
    <w:p w:rsidR="001F36BC" w:rsidRPr="00773358" w:rsidRDefault="001F36BC" w:rsidP="00773358">
      <w:pPr>
        <w:pStyle w:val="Title"/>
        <w:spacing w:before="0" w:after="0"/>
        <w:rPr>
          <w:rFonts w:ascii="Times New Roman" w:hAnsi="Times New Roman" w:cs="Times New Roman"/>
          <w:b w:val="0"/>
          <w:kern w:val="0"/>
          <w:sz w:val="28"/>
        </w:rPr>
      </w:pPr>
      <w:r w:rsidRPr="00773358">
        <w:rPr>
          <w:rFonts w:ascii="Times New Roman" w:hAnsi="Times New Roman" w:cs="Times New Roman"/>
          <w:b w:val="0"/>
          <w:kern w:val="0"/>
          <w:sz w:val="28"/>
        </w:rPr>
        <w:t>по поступлению и выбытию активов в целях подготовки решений о признании безнадежной к взысканию задолженности по платежам в бюджет</w:t>
      </w:r>
      <w:r w:rsidR="003E2A09" w:rsidRPr="00773358">
        <w:rPr>
          <w:rFonts w:ascii="Times New Roman" w:hAnsi="Times New Roman" w:cs="Times New Roman"/>
          <w:b w:val="0"/>
          <w:kern w:val="0"/>
          <w:sz w:val="28"/>
        </w:rPr>
        <w:t xml:space="preserve"> </w:t>
      </w:r>
      <w:r w:rsidRPr="00773358">
        <w:rPr>
          <w:rFonts w:ascii="Times New Roman" w:hAnsi="Times New Roman" w:cs="Times New Roman"/>
          <w:b w:val="0"/>
          <w:kern w:val="0"/>
          <w:sz w:val="28"/>
        </w:rPr>
        <w:t>муниципального района «Шилкинский район»</w:t>
      </w:r>
    </w:p>
    <w:p w:rsidR="00406EEB" w:rsidRPr="00314A50" w:rsidRDefault="00406EEB" w:rsidP="00406EEB">
      <w:pPr>
        <w:suppressAutoHyphens/>
        <w:ind w:firstLine="709"/>
        <w:rPr>
          <w:rFonts w:ascii="Times New Roman" w:hAnsi="Times New Roman"/>
          <w:szCs w:val="28"/>
        </w:rPr>
      </w:pPr>
    </w:p>
    <w:p w:rsidR="00406EEB" w:rsidRPr="00314A50" w:rsidRDefault="00406EEB" w:rsidP="00406EEB">
      <w:pPr>
        <w:suppressAutoHyphens/>
        <w:ind w:firstLine="709"/>
        <w:rPr>
          <w:rFonts w:ascii="Times New Roman" w:hAnsi="Times New Roman"/>
          <w:szCs w:val="28"/>
        </w:rPr>
      </w:pPr>
    </w:p>
    <w:p w:rsidR="00406EEB" w:rsidRPr="00314A50" w:rsidRDefault="00406EEB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Председатель комиссии</w:t>
      </w:r>
      <w:r w:rsidR="00773358">
        <w:rPr>
          <w:rFonts w:ascii="Times New Roman" w:hAnsi="Times New Roman"/>
          <w:szCs w:val="28"/>
        </w:rPr>
        <w:t xml:space="preserve"> – </w:t>
      </w:r>
      <w:r w:rsidRPr="00314A50">
        <w:rPr>
          <w:rFonts w:ascii="Times New Roman" w:hAnsi="Times New Roman"/>
          <w:szCs w:val="28"/>
        </w:rPr>
        <w:t>Глава муниципального района «</w:t>
      </w:r>
      <w:proofErr w:type="spellStart"/>
      <w:r w:rsidRPr="00314A50">
        <w:rPr>
          <w:rFonts w:ascii="Times New Roman" w:hAnsi="Times New Roman"/>
          <w:szCs w:val="28"/>
        </w:rPr>
        <w:t>Шилкинский</w:t>
      </w:r>
      <w:proofErr w:type="spellEnd"/>
      <w:r w:rsidRPr="00314A50">
        <w:rPr>
          <w:rFonts w:ascii="Times New Roman" w:hAnsi="Times New Roman"/>
          <w:szCs w:val="28"/>
        </w:rPr>
        <w:t xml:space="preserve"> район» С.В. Воробьев</w:t>
      </w:r>
      <w:r w:rsidR="00773358">
        <w:rPr>
          <w:rFonts w:ascii="Times New Roman" w:hAnsi="Times New Roman"/>
          <w:szCs w:val="28"/>
        </w:rPr>
        <w:t>;</w:t>
      </w:r>
    </w:p>
    <w:p w:rsidR="00406EEB" w:rsidRPr="00314A50" w:rsidRDefault="00406EEB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Зам. председателя комиссии</w:t>
      </w:r>
      <w:r w:rsidR="00773358">
        <w:rPr>
          <w:rFonts w:ascii="Times New Roman" w:hAnsi="Times New Roman"/>
          <w:szCs w:val="28"/>
        </w:rPr>
        <w:t xml:space="preserve"> – </w:t>
      </w:r>
      <w:r w:rsidRPr="00314A50">
        <w:rPr>
          <w:rFonts w:ascii="Times New Roman" w:hAnsi="Times New Roman"/>
          <w:szCs w:val="28"/>
        </w:rPr>
        <w:t>Председатель Комитета по</w:t>
      </w:r>
      <w:r w:rsidR="00773358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 xml:space="preserve">финансам </w:t>
      </w:r>
      <w:r w:rsidR="00773358">
        <w:rPr>
          <w:rFonts w:ascii="Times New Roman" w:hAnsi="Times New Roman"/>
          <w:szCs w:val="28"/>
        </w:rPr>
        <w:t>Н.А. Суханова;</w:t>
      </w:r>
    </w:p>
    <w:p w:rsidR="00406EEB" w:rsidRPr="00314A50" w:rsidRDefault="00406EEB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Секретарь комиссии</w:t>
      </w:r>
      <w:r w:rsidR="00773358">
        <w:rPr>
          <w:rFonts w:ascii="Times New Roman" w:hAnsi="Times New Roman"/>
          <w:szCs w:val="28"/>
        </w:rPr>
        <w:t xml:space="preserve"> – </w:t>
      </w:r>
      <w:r w:rsidRPr="00314A50">
        <w:rPr>
          <w:rFonts w:ascii="Times New Roman" w:hAnsi="Times New Roman"/>
          <w:szCs w:val="28"/>
        </w:rPr>
        <w:t>Начальник ОПД и УМД</w:t>
      </w:r>
      <w:r w:rsidR="00773358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 xml:space="preserve">Комитета по финансам </w:t>
      </w:r>
      <w:r w:rsidR="00773358">
        <w:rPr>
          <w:rFonts w:ascii="Times New Roman" w:hAnsi="Times New Roman"/>
          <w:szCs w:val="28"/>
        </w:rPr>
        <w:t>Е.А</w:t>
      </w:r>
      <w:r w:rsidRPr="00314A50">
        <w:rPr>
          <w:rFonts w:ascii="Times New Roman" w:hAnsi="Times New Roman"/>
          <w:szCs w:val="28"/>
        </w:rPr>
        <w:t xml:space="preserve">. </w:t>
      </w:r>
      <w:r w:rsidR="00773358">
        <w:rPr>
          <w:rFonts w:ascii="Times New Roman" w:hAnsi="Times New Roman"/>
          <w:szCs w:val="28"/>
        </w:rPr>
        <w:t>Корнеева;</w:t>
      </w:r>
    </w:p>
    <w:p w:rsidR="00773358" w:rsidRDefault="00406EEB" w:rsidP="00773358">
      <w:pPr>
        <w:suppressAutoHyphens/>
        <w:spacing w:before="24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Член</w:t>
      </w:r>
      <w:r w:rsidR="00773358">
        <w:rPr>
          <w:rFonts w:ascii="Times New Roman" w:hAnsi="Times New Roman"/>
          <w:szCs w:val="28"/>
        </w:rPr>
        <w:t>ы</w:t>
      </w:r>
      <w:r w:rsidRPr="00314A50">
        <w:rPr>
          <w:rFonts w:ascii="Times New Roman" w:hAnsi="Times New Roman"/>
          <w:szCs w:val="28"/>
        </w:rPr>
        <w:t xml:space="preserve"> комиссии</w:t>
      </w:r>
      <w:r w:rsidR="00773358">
        <w:rPr>
          <w:rFonts w:ascii="Times New Roman" w:hAnsi="Times New Roman"/>
          <w:szCs w:val="28"/>
        </w:rPr>
        <w:t>:</w:t>
      </w:r>
    </w:p>
    <w:p w:rsidR="00406EEB" w:rsidRPr="00314A50" w:rsidRDefault="00773358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Заместитель главы – н</w:t>
      </w:r>
      <w:r w:rsidR="00406EEB" w:rsidRPr="00314A50">
        <w:rPr>
          <w:rFonts w:ascii="Times New Roman" w:hAnsi="Times New Roman"/>
          <w:szCs w:val="28"/>
        </w:rPr>
        <w:t>ачальник отдела экономического</w:t>
      </w:r>
      <w:r>
        <w:rPr>
          <w:rFonts w:ascii="Times New Roman" w:hAnsi="Times New Roman"/>
          <w:szCs w:val="28"/>
        </w:rPr>
        <w:t xml:space="preserve"> </w:t>
      </w:r>
      <w:r w:rsidR="00406EEB" w:rsidRPr="00314A50">
        <w:rPr>
          <w:rFonts w:ascii="Times New Roman" w:hAnsi="Times New Roman"/>
          <w:szCs w:val="28"/>
        </w:rPr>
        <w:t>прогнозирования, мониторинга</w:t>
      </w:r>
      <w:r>
        <w:rPr>
          <w:rFonts w:ascii="Times New Roman" w:hAnsi="Times New Roman"/>
          <w:szCs w:val="28"/>
        </w:rPr>
        <w:t xml:space="preserve"> </w:t>
      </w:r>
      <w:r w:rsidR="00406EEB" w:rsidRPr="00314A50">
        <w:rPr>
          <w:rFonts w:ascii="Times New Roman" w:hAnsi="Times New Roman"/>
          <w:szCs w:val="28"/>
        </w:rPr>
        <w:t>и развития Г.О. Золотухин</w:t>
      </w:r>
      <w:r>
        <w:rPr>
          <w:rFonts w:ascii="Times New Roman" w:hAnsi="Times New Roman"/>
          <w:szCs w:val="28"/>
        </w:rPr>
        <w:t>;</w:t>
      </w:r>
    </w:p>
    <w:p w:rsidR="00406EEB" w:rsidRPr="00314A50" w:rsidRDefault="00406EEB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Начальник юридического отдела Д.А. Иванов</w:t>
      </w:r>
      <w:r w:rsidR="00773358">
        <w:rPr>
          <w:rFonts w:ascii="Times New Roman" w:hAnsi="Times New Roman"/>
          <w:szCs w:val="28"/>
        </w:rPr>
        <w:t>;</w:t>
      </w:r>
    </w:p>
    <w:p w:rsidR="00CB3C5C" w:rsidRPr="00314A50" w:rsidRDefault="00406EEB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Заместитель </w:t>
      </w:r>
      <w:r w:rsidR="00773358">
        <w:rPr>
          <w:rFonts w:ascii="Times New Roman" w:hAnsi="Times New Roman"/>
          <w:szCs w:val="28"/>
        </w:rPr>
        <w:t>главного бухгалтера Комитета по финансам С</w:t>
      </w:r>
      <w:r w:rsidRPr="00314A50">
        <w:rPr>
          <w:rFonts w:ascii="Times New Roman" w:hAnsi="Times New Roman"/>
          <w:szCs w:val="28"/>
        </w:rPr>
        <w:t>.А.</w:t>
      </w:r>
      <w:r w:rsidR="00773358">
        <w:rPr>
          <w:rFonts w:ascii="Times New Roman" w:hAnsi="Times New Roman"/>
          <w:szCs w:val="28"/>
        </w:rPr>
        <w:t xml:space="preserve"> </w:t>
      </w:r>
      <w:proofErr w:type="spellStart"/>
      <w:r w:rsidR="00773358">
        <w:rPr>
          <w:rFonts w:ascii="Times New Roman" w:hAnsi="Times New Roman"/>
          <w:szCs w:val="28"/>
        </w:rPr>
        <w:t>Комогорцева</w:t>
      </w:r>
      <w:proofErr w:type="spellEnd"/>
      <w:r w:rsidR="00773358">
        <w:rPr>
          <w:rFonts w:ascii="Times New Roman" w:hAnsi="Times New Roman"/>
          <w:szCs w:val="28"/>
        </w:rPr>
        <w:t>.</w:t>
      </w:r>
    </w:p>
    <w:sectPr w:rsidR="00CB3C5C" w:rsidRPr="00314A50" w:rsidSect="00DE39B2">
      <w:headerReference w:type="default" r:id="rId14"/>
      <w:type w:val="continuous"/>
      <w:pgSz w:w="11906" w:h="16838" w:code="9"/>
      <w:pgMar w:top="426" w:right="720" w:bottom="720" w:left="720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9B2" w:rsidRDefault="00DE39B2" w:rsidP="00D7004F">
      <w:r>
        <w:separator/>
      </w:r>
    </w:p>
  </w:endnote>
  <w:endnote w:type="continuationSeparator" w:id="0">
    <w:p w:rsidR="00DE39B2" w:rsidRDefault="00DE39B2" w:rsidP="00D70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9B2" w:rsidRDefault="00DE39B2" w:rsidP="00D7004F">
      <w:r>
        <w:separator/>
      </w:r>
    </w:p>
  </w:footnote>
  <w:footnote w:type="continuationSeparator" w:id="0">
    <w:p w:rsidR="00DE39B2" w:rsidRDefault="00DE39B2" w:rsidP="00D70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B2" w:rsidRDefault="00DE39B2">
    <w:pPr>
      <w:pStyle w:val="aa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831D8"/>
    <w:multiLevelType w:val="multilevel"/>
    <w:tmpl w:val="CA1415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DD"/>
    <w:rsid w:val="00000EA7"/>
    <w:rsid w:val="00091694"/>
    <w:rsid w:val="00094561"/>
    <w:rsid w:val="00097F7E"/>
    <w:rsid w:val="000B015B"/>
    <w:rsid w:val="000B7BC9"/>
    <w:rsid w:val="000F471F"/>
    <w:rsid w:val="001241F0"/>
    <w:rsid w:val="00174458"/>
    <w:rsid w:val="001920C6"/>
    <w:rsid w:val="001B0227"/>
    <w:rsid w:val="001D046E"/>
    <w:rsid w:val="001D7AA9"/>
    <w:rsid w:val="001E0E48"/>
    <w:rsid w:val="001F36BC"/>
    <w:rsid w:val="001F4F93"/>
    <w:rsid w:val="002525A7"/>
    <w:rsid w:val="002625D2"/>
    <w:rsid w:val="002817B5"/>
    <w:rsid w:val="002A2AD7"/>
    <w:rsid w:val="002B3C48"/>
    <w:rsid w:val="002B6BA3"/>
    <w:rsid w:val="00314A50"/>
    <w:rsid w:val="00316504"/>
    <w:rsid w:val="00317F6D"/>
    <w:rsid w:val="00346385"/>
    <w:rsid w:val="00356268"/>
    <w:rsid w:val="00364079"/>
    <w:rsid w:val="0037240B"/>
    <w:rsid w:val="0038761C"/>
    <w:rsid w:val="00397DED"/>
    <w:rsid w:val="003A1089"/>
    <w:rsid w:val="003B02E6"/>
    <w:rsid w:val="003B268C"/>
    <w:rsid w:val="003B5A1C"/>
    <w:rsid w:val="003D3C9F"/>
    <w:rsid w:val="003E1207"/>
    <w:rsid w:val="003E1E22"/>
    <w:rsid w:val="003E2A09"/>
    <w:rsid w:val="00401975"/>
    <w:rsid w:val="00406EEB"/>
    <w:rsid w:val="00427BC4"/>
    <w:rsid w:val="00433FC7"/>
    <w:rsid w:val="00441EEC"/>
    <w:rsid w:val="0046002C"/>
    <w:rsid w:val="00491901"/>
    <w:rsid w:val="00497D25"/>
    <w:rsid w:val="004A6CC7"/>
    <w:rsid w:val="004B0E17"/>
    <w:rsid w:val="004B1FE0"/>
    <w:rsid w:val="004D1CA8"/>
    <w:rsid w:val="004D4B3F"/>
    <w:rsid w:val="004E2A7E"/>
    <w:rsid w:val="004E58E9"/>
    <w:rsid w:val="00505DBB"/>
    <w:rsid w:val="0052245D"/>
    <w:rsid w:val="00535C2A"/>
    <w:rsid w:val="00536D35"/>
    <w:rsid w:val="005377A7"/>
    <w:rsid w:val="00582ACD"/>
    <w:rsid w:val="00582B86"/>
    <w:rsid w:val="005C49C3"/>
    <w:rsid w:val="005C668C"/>
    <w:rsid w:val="005C66EB"/>
    <w:rsid w:val="00625956"/>
    <w:rsid w:val="006324C7"/>
    <w:rsid w:val="0065730F"/>
    <w:rsid w:val="00661583"/>
    <w:rsid w:val="006B25D1"/>
    <w:rsid w:val="006C2F3A"/>
    <w:rsid w:val="006C5DBE"/>
    <w:rsid w:val="006F400C"/>
    <w:rsid w:val="006F58DD"/>
    <w:rsid w:val="00702758"/>
    <w:rsid w:val="00704679"/>
    <w:rsid w:val="00716DB8"/>
    <w:rsid w:val="00724BDA"/>
    <w:rsid w:val="00742C54"/>
    <w:rsid w:val="00744B0E"/>
    <w:rsid w:val="00773358"/>
    <w:rsid w:val="00773D9E"/>
    <w:rsid w:val="0079133B"/>
    <w:rsid w:val="00792268"/>
    <w:rsid w:val="00795F81"/>
    <w:rsid w:val="007B2B4F"/>
    <w:rsid w:val="007B6A75"/>
    <w:rsid w:val="007C3160"/>
    <w:rsid w:val="0080292E"/>
    <w:rsid w:val="00802E89"/>
    <w:rsid w:val="008128B3"/>
    <w:rsid w:val="00866CEB"/>
    <w:rsid w:val="0086778E"/>
    <w:rsid w:val="008A4980"/>
    <w:rsid w:val="008C5130"/>
    <w:rsid w:val="008D1FE3"/>
    <w:rsid w:val="00923EA9"/>
    <w:rsid w:val="009376F2"/>
    <w:rsid w:val="00941D41"/>
    <w:rsid w:val="009555C7"/>
    <w:rsid w:val="00965013"/>
    <w:rsid w:val="00965123"/>
    <w:rsid w:val="00966376"/>
    <w:rsid w:val="00991BAB"/>
    <w:rsid w:val="00994334"/>
    <w:rsid w:val="009A3FF1"/>
    <w:rsid w:val="009C5487"/>
    <w:rsid w:val="009D028D"/>
    <w:rsid w:val="009F304C"/>
    <w:rsid w:val="009F34E8"/>
    <w:rsid w:val="009F677F"/>
    <w:rsid w:val="00A17B2B"/>
    <w:rsid w:val="00A223DC"/>
    <w:rsid w:val="00A3343E"/>
    <w:rsid w:val="00A562FB"/>
    <w:rsid w:val="00A64C2C"/>
    <w:rsid w:val="00A8722A"/>
    <w:rsid w:val="00AB2AB4"/>
    <w:rsid w:val="00AB6849"/>
    <w:rsid w:val="00AB6F42"/>
    <w:rsid w:val="00AD7F95"/>
    <w:rsid w:val="00AE05A4"/>
    <w:rsid w:val="00B00860"/>
    <w:rsid w:val="00B110A7"/>
    <w:rsid w:val="00B2745B"/>
    <w:rsid w:val="00B33BC2"/>
    <w:rsid w:val="00B42432"/>
    <w:rsid w:val="00B45A8A"/>
    <w:rsid w:val="00B66C2C"/>
    <w:rsid w:val="00B677FC"/>
    <w:rsid w:val="00B77E4B"/>
    <w:rsid w:val="00B8363A"/>
    <w:rsid w:val="00BA403D"/>
    <w:rsid w:val="00BA4D10"/>
    <w:rsid w:val="00BA65C5"/>
    <w:rsid w:val="00BC79EE"/>
    <w:rsid w:val="00BD00F6"/>
    <w:rsid w:val="00BE64EB"/>
    <w:rsid w:val="00BF316E"/>
    <w:rsid w:val="00C40B4A"/>
    <w:rsid w:val="00C46A12"/>
    <w:rsid w:val="00C7622A"/>
    <w:rsid w:val="00CA5168"/>
    <w:rsid w:val="00CB1FD7"/>
    <w:rsid w:val="00CB3C5C"/>
    <w:rsid w:val="00CC6CDA"/>
    <w:rsid w:val="00CE3325"/>
    <w:rsid w:val="00D0067C"/>
    <w:rsid w:val="00D02A0C"/>
    <w:rsid w:val="00D41C16"/>
    <w:rsid w:val="00D50589"/>
    <w:rsid w:val="00D5721E"/>
    <w:rsid w:val="00D63720"/>
    <w:rsid w:val="00D7004F"/>
    <w:rsid w:val="00D80984"/>
    <w:rsid w:val="00DB6C1B"/>
    <w:rsid w:val="00DC4A43"/>
    <w:rsid w:val="00DD1475"/>
    <w:rsid w:val="00DE39B2"/>
    <w:rsid w:val="00DF7084"/>
    <w:rsid w:val="00E80AD5"/>
    <w:rsid w:val="00E878D2"/>
    <w:rsid w:val="00EE5B19"/>
    <w:rsid w:val="00EF6B5D"/>
    <w:rsid w:val="00F0052F"/>
    <w:rsid w:val="00F02B4B"/>
    <w:rsid w:val="00F048FD"/>
    <w:rsid w:val="00F11B91"/>
    <w:rsid w:val="00F14D3E"/>
    <w:rsid w:val="00F15461"/>
    <w:rsid w:val="00F53C5B"/>
    <w:rsid w:val="00F6009A"/>
    <w:rsid w:val="00F86683"/>
    <w:rsid w:val="00F94325"/>
    <w:rsid w:val="00F978F5"/>
    <w:rsid w:val="00F97CDE"/>
    <w:rsid w:val="00FC5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E2A0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3E2A0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3E2A0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3E2A0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3E2A0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F58DD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normal">
    <w:name w:val="consplusnormal"/>
    <w:basedOn w:val="a"/>
    <w:uiPriority w:val="99"/>
    <w:rsid w:val="006F58DD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6F58DD"/>
  </w:style>
  <w:style w:type="paragraph" w:customStyle="1" w:styleId="formattext">
    <w:name w:val="formattext"/>
    <w:basedOn w:val="a"/>
    <w:uiPriority w:val="99"/>
    <w:rsid w:val="006F58D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6F58DD"/>
    <w:pPr>
      <w:spacing w:before="100" w:beforeAutospacing="1" w:after="100" w:afterAutospacing="1"/>
    </w:pPr>
  </w:style>
  <w:style w:type="paragraph" w:customStyle="1" w:styleId="a4">
    <w:name w:val="Знак Знак Знак"/>
    <w:basedOn w:val="a"/>
    <w:uiPriority w:val="99"/>
    <w:rsid w:val="00923EA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locked/>
    <w:rsid w:val="002817B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3E2A09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3E2A0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E2A0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E2A0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E2A09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3E2A09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3E2A09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semiHidden/>
    <w:rsid w:val="003E2A09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3E2A0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E2A0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E2A0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E2A0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9">
    <w:name w:val="FollowedHyperlink"/>
    <w:uiPriority w:val="99"/>
    <w:semiHidden/>
    <w:unhideWhenUsed/>
    <w:rsid w:val="003E2A09"/>
    <w:rPr>
      <w:color w:val="800080"/>
      <w:u w:val="single"/>
    </w:rPr>
  </w:style>
  <w:style w:type="paragraph" w:styleId="aa">
    <w:name w:val="header"/>
    <w:basedOn w:val="a"/>
    <w:link w:val="ab"/>
    <w:uiPriority w:val="99"/>
    <w:unhideWhenUsed/>
    <w:rsid w:val="00D700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7004F"/>
    <w:rPr>
      <w:rFonts w:ascii="Arial" w:eastAsia="Times New Roman" w:hAnsi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700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7004F"/>
    <w:rPr>
      <w:rFonts w:ascii="Arial" w:eastAsia="Times New Roman" w:hAnsi="Arial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DE39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E39B2"/>
    <w:rPr>
      <w:rFonts w:ascii="Arial" w:eastAsia="Times New Roman" w:hAnsi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E2A0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3E2A0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3E2A0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3E2A0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3E2A0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F58DD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normal">
    <w:name w:val="consplusnormal"/>
    <w:basedOn w:val="a"/>
    <w:uiPriority w:val="99"/>
    <w:rsid w:val="006F58DD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6F58DD"/>
  </w:style>
  <w:style w:type="paragraph" w:customStyle="1" w:styleId="formattext">
    <w:name w:val="formattext"/>
    <w:basedOn w:val="a"/>
    <w:uiPriority w:val="99"/>
    <w:rsid w:val="006F58D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6F58DD"/>
    <w:pPr>
      <w:spacing w:before="100" w:beforeAutospacing="1" w:after="100" w:afterAutospacing="1"/>
    </w:pPr>
  </w:style>
  <w:style w:type="paragraph" w:customStyle="1" w:styleId="a4">
    <w:name w:val="Знак Знак Знак"/>
    <w:basedOn w:val="a"/>
    <w:uiPriority w:val="99"/>
    <w:rsid w:val="00923EA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locked/>
    <w:rsid w:val="002817B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3E2A09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3E2A0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E2A0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E2A0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E2A09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3E2A09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3E2A09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semiHidden/>
    <w:rsid w:val="003E2A09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3E2A0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E2A0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E2A0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E2A0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9">
    <w:name w:val="FollowedHyperlink"/>
    <w:uiPriority w:val="99"/>
    <w:semiHidden/>
    <w:unhideWhenUsed/>
    <w:rsid w:val="003E2A09"/>
    <w:rPr>
      <w:color w:val="800080"/>
      <w:u w:val="single"/>
    </w:rPr>
  </w:style>
  <w:style w:type="paragraph" w:styleId="aa">
    <w:name w:val="header"/>
    <w:basedOn w:val="a"/>
    <w:link w:val="ab"/>
    <w:uiPriority w:val="99"/>
    <w:unhideWhenUsed/>
    <w:rsid w:val="00D700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7004F"/>
    <w:rPr>
      <w:rFonts w:ascii="Arial" w:eastAsia="Times New Roman" w:hAnsi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700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7004F"/>
    <w:rPr>
      <w:rFonts w:ascii="Arial" w:eastAsia="Times New Roman" w:hAnsi="Arial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DE39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E39B2"/>
    <w:rPr>
      <w:rFonts w:ascii="Arial" w:eastAsia="Times New Roman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4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44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4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1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ormativ.kontur.ru/document?moduleId=1&amp;documentId=36390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ormativ.kontur.ru/document?moduleId=1&amp;documentId=3639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nla-service.scli.ru:8080/rnla-links/ws/content/act/8f21b21c-a408-42c4-b9fe-a939b863c84a.html?rnd=156858529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EB967-FA3C-4604-9D64-90CC59F9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232</TotalTime>
  <Pages>10</Pages>
  <Words>2435</Words>
  <Characters>19612</Characters>
  <Application>Microsoft Office Word</Application>
  <DocSecurity>0</DocSecurity>
  <Lines>163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«ШИЛКИНСКИЙ РАЙОН»</vt:lpstr>
    </vt:vector>
  </TitlesOfParts>
  <Company>SPecialiST RePack</Company>
  <LinksUpToDate>false</LinksUpToDate>
  <CharactersWithSpaces>22003</CharactersWithSpaces>
  <SharedDoc>false</SharedDoc>
  <HLinks>
    <vt:vector size="48" baseType="variant">
      <vt:variant>
        <vt:i4>8257597</vt:i4>
      </vt:variant>
      <vt:variant>
        <vt:i4>21</vt:i4>
      </vt:variant>
      <vt:variant>
        <vt:i4>0</vt:i4>
      </vt:variant>
      <vt:variant>
        <vt:i4>5</vt:i4>
      </vt:variant>
      <vt:variant>
        <vt:lpwstr>http://rnla-service.scli.ru:8080/rnla-links/ws/content/act/c351fa7f-3731-467c-9a38-00ce2ecbe619.html?rnd=1734416139</vt:lpwstr>
      </vt:variant>
      <vt:variant>
        <vt:lpwstr/>
      </vt:variant>
      <vt:variant>
        <vt:i4>5963860</vt:i4>
      </vt:variant>
      <vt:variant>
        <vt:i4>18</vt:i4>
      </vt:variant>
      <vt:variant>
        <vt:i4>0</vt:i4>
      </vt:variant>
      <vt:variant>
        <vt:i4>5</vt:i4>
      </vt:variant>
      <vt:variant>
        <vt:lpwstr>http://rnla-service.scli.ru:8080/rnla-links/ws/content/act/7781a9e6-b12d-4220-b08e-ba037e7838a7.html</vt:lpwstr>
      </vt:variant>
      <vt:variant>
        <vt:lpwstr/>
      </vt:variant>
      <vt:variant>
        <vt:i4>6357022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http://www.consultant.ru/document/cons_doc_LAW_339708/57b9fef8b68d30e7650b213468eddee4000e8d8c/</vt:lpwstr>
      </vt:variant>
      <vt:variant>
        <vt:lpwstr>dst100348</vt:lpwstr>
      </vt:variant>
      <vt:variant>
        <vt:i4>589906</vt:i4>
      </vt:variant>
      <vt:variant>
        <vt:i4>12</vt:i4>
      </vt:variant>
      <vt:variant>
        <vt:i4>0</vt:i4>
      </vt:variant>
      <vt:variant>
        <vt:i4>5</vt:i4>
      </vt:variant>
      <vt:variant>
        <vt:lpwstr>http://rnla-service.scli.ru:8080/rnla-links/ws/content/act/0081b1a7-fc8c-4c05-8ac5-b0f654d3ad06.html</vt:lpwstr>
      </vt:variant>
      <vt:variant>
        <vt:lpwstr/>
      </vt:variant>
      <vt:variant>
        <vt:i4>589906</vt:i4>
      </vt:variant>
      <vt:variant>
        <vt:i4>9</vt:i4>
      </vt:variant>
      <vt:variant>
        <vt:i4>0</vt:i4>
      </vt:variant>
      <vt:variant>
        <vt:i4>5</vt:i4>
      </vt:variant>
      <vt:variant>
        <vt:lpwstr>http://rnla-service.scli.ru:8080/rnla-links/ws/content/act/0081b1a7-fc8c-4c05-8ac5-b0f654d3ad06.html</vt:lpwstr>
      </vt:variant>
      <vt:variant>
        <vt:lpwstr/>
      </vt:variant>
      <vt:variant>
        <vt:i4>2753633</vt:i4>
      </vt:variant>
      <vt:variant>
        <vt:i4>6</vt:i4>
      </vt:variant>
      <vt:variant>
        <vt:i4>0</vt:i4>
      </vt:variant>
      <vt:variant>
        <vt:i4>5</vt:i4>
      </vt:variant>
      <vt:variant>
        <vt:lpwstr>http://www.чернышевск-администрация.рф/</vt:lpwstr>
      </vt:variant>
      <vt:variant>
        <vt:lpwstr/>
      </vt:variant>
      <vt:variant>
        <vt:i4>8323133</vt:i4>
      </vt:variant>
      <vt:variant>
        <vt:i4>3</vt:i4>
      </vt:variant>
      <vt:variant>
        <vt:i4>0</vt:i4>
      </vt:variant>
      <vt:variant>
        <vt:i4>5</vt:i4>
      </vt:variant>
      <vt:variant>
        <vt:lpwstr>garantf1://19800069.54/</vt:lpwstr>
      </vt:variant>
      <vt:variant>
        <vt:lpwstr/>
      </vt:variant>
      <vt:variant>
        <vt:i4>7405625</vt:i4>
      </vt:variant>
      <vt:variant>
        <vt:i4>0</vt:i4>
      </vt:variant>
      <vt:variant>
        <vt:i4>0</vt:i4>
      </vt:variant>
      <vt:variant>
        <vt:i4>5</vt:i4>
      </vt:variant>
      <vt:variant>
        <vt:lpwstr>http://rnla-service.scli.ru:8080/rnla-links/ws/content/act/8f21b21c-a408-42c4-b9fe-a939b863c84a.html?rnd=1568585297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«ШИЛКИНСКИЙ РАЙОН»</dc:title>
  <dc:creator>User</dc:creator>
  <cp:lastModifiedBy>Ирина Сергеевна Козлова</cp:lastModifiedBy>
  <cp:revision>8</cp:revision>
  <cp:lastPrinted>2016-08-18T01:42:00Z</cp:lastPrinted>
  <dcterms:created xsi:type="dcterms:W3CDTF">2023-01-15T23:29:00Z</dcterms:created>
  <dcterms:modified xsi:type="dcterms:W3CDTF">2025-10-13T07:35:00Z</dcterms:modified>
</cp:coreProperties>
</file>